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71CC" w14:paraId="01363133" w14:textId="77777777" w:rsidTr="00261F21">
        <w:trPr>
          <w:trHeight w:val="539"/>
        </w:trPr>
        <w:tc>
          <w:tcPr>
            <w:tcW w:w="97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2F94F98C" w14:textId="25218C12" w:rsidR="00F271CC" w:rsidRPr="00F271CC" w:rsidRDefault="006C017D" w:rsidP="00DB35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Mid-Term</w:t>
            </w:r>
            <w:r w:rsidR="00487D5E">
              <w:rPr>
                <w:b/>
                <w:sz w:val="24"/>
              </w:rPr>
              <w:t xml:space="preserve"> </w:t>
            </w:r>
            <w:r w:rsidR="00F271CC" w:rsidRPr="00F271CC">
              <w:rPr>
                <w:rFonts w:hint="eastAsia"/>
                <w:b/>
                <w:sz w:val="24"/>
              </w:rPr>
              <w:t>Test</w:t>
            </w:r>
            <w:r w:rsidR="00F271CC" w:rsidRPr="00F271CC">
              <w:rPr>
                <w:b/>
                <w:sz w:val="24"/>
              </w:rPr>
              <w:t xml:space="preserve"> </w:t>
            </w:r>
            <w:r w:rsidR="00DB3574">
              <w:rPr>
                <w:b/>
                <w:color w:val="FFFFFF" w:themeColor="background1"/>
                <w:sz w:val="24"/>
              </w:rPr>
              <w:t xml:space="preserve">[Unit </w:t>
            </w:r>
            <w:r w:rsidR="000433EE">
              <w:rPr>
                <w:b/>
                <w:color w:val="FFFFFF" w:themeColor="background1"/>
                <w:sz w:val="24"/>
              </w:rPr>
              <w:t>1</w:t>
            </w:r>
            <w:r w:rsidR="00DB3574">
              <w:rPr>
                <w:b/>
                <w:color w:val="FFFFFF" w:themeColor="background1"/>
                <w:sz w:val="24"/>
              </w:rPr>
              <w:t>-</w:t>
            </w:r>
            <w:r w:rsidR="000433EE">
              <w:rPr>
                <w:b/>
                <w:color w:val="FFFFFF" w:themeColor="background1"/>
                <w:sz w:val="24"/>
              </w:rPr>
              <w:t>5</w:t>
            </w:r>
            <w:r w:rsidR="00F271CC" w:rsidRPr="00F271CC">
              <w:rPr>
                <w:b/>
                <w:color w:val="FFFFFF" w:themeColor="background1"/>
                <w:sz w:val="24"/>
              </w:rPr>
              <w:t>]</w:t>
            </w:r>
            <w:r w:rsidR="00F271CC" w:rsidRPr="00F271CC">
              <w:rPr>
                <w:b/>
                <w:sz w:val="24"/>
              </w:rPr>
              <w:tab/>
            </w:r>
            <w:r w:rsidR="00F271CC" w:rsidRPr="00F271CC">
              <w:rPr>
                <w:b/>
                <w:sz w:val="24"/>
              </w:rPr>
              <w:tab/>
            </w:r>
            <w:r w:rsidR="00BB020C">
              <w:rPr>
                <w:b/>
                <w:sz w:val="24"/>
              </w:rPr>
              <w:t xml:space="preserve">  </w:t>
            </w:r>
            <w:r w:rsidR="00413BBF">
              <w:rPr>
                <w:sz w:val="24"/>
              </w:rPr>
              <w:t xml:space="preserve">Name: </w:t>
            </w:r>
            <w:r w:rsidR="00413BBF">
              <w:rPr>
                <w:sz w:val="24"/>
                <w:u w:val="single"/>
              </w:rPr>
              <w:t xml:space="preserve">            </w:t>
            </w:r>
            <w:r w:rsidR="00F271CC" w:rsidRPr="0010666B">
              <w:rPr>
                <w:sz w:val="24"/>
              </w:rPr>
              <w:tab/>
              <w:t>Score</w:t>
            </w:r>
            <w:r w:rsidR="00413BBF">
              <w:rPr>
                <w:sz w:val="24"/>
              </w:rPr>
              <w:t xml:space="preserve">: </w:t>
            </w:r>
            <w:r w:rsidR="00413BBF">
              <w:rPr>
                <w:sz w:val="24"/>
                <w:u w:val="single"/>
              </w:rPr>
              <w:t xml:space="preserve">        </w:t>
            </w:r>
            <w:r w:rsidR="00413BBF" w:rsidRPr="00413BBF">
              <w:rPr>
                <w:sz w:val="24"/>
                <w:u w:val="single"/>
              </w:rPr>
              <w:t>/100</w:t>
            </w:r>
          </w:p>
        </w:tc>
      </w:tr>
    </w:tbl>
    <w:p w14:paraId="170A33FE" w14:textId="77777777" w:rsidR="00F271CC" w:rsidRPr="00DB3574" w:rsidRDefault="00F271CC"/>
    <w:p w14:paraId="7D794F2B" w14:textId="3F69A573" w:rsidR="0024166C" w:rsidRPr="003A4799" w:rsidRDefault="003A4799" w:rsidP="00EA120D">
      <w:pPr>
        <w:spacing w:line="360" w:lineRule="auto"/>
        <w:rPr>
          <w:rFonts w:asciiTheme="minorEastAsia" w:hAnsiTheme="minorEastAsia"/>
          <w:b/>
        </w:rPr>
      </w:pPr>
      <w:r w:rsidRPr="003A4799">
        <w:rPr>
          <w:rFonts w:asciiTheme="minorEastAsia" w:hAnsiTheme="minorEastAsia" w:hint="eastAsia"/>
          <w:b/>
        </w:rPr>
        <w:t>[1</w:t>
      </w:r>
      <w:r w:rsidRPr="003A4799">
        <w:rPr>
          <w:rFonts w:asciiTheme="minorEastAsia" w:hAnsiTheme="minorEastAsia"/>
          <w:b/>
        </w:rPr>
        <w:t>-6]</w:t>
      </w:r>
      <w:r w:rsidR="0024166C" w:rsidRPr="003A4799">
        <w:rPr>
          <w:rFonts w:asciiTheme="minorEastAsia" w:hAnsiTheme="minorEastAsia" w:hint="eastAsia"/>
          <w:b/>
        </w:rPr>
        <w:t xml:space="preserve"> </w:t>
      </w:r>
      <w:proofErr w:type="gramStart"/>
      <w:r w:rsidR="0024166C" w:rsidRPr="003A4799">
        <w:rPr>
          <w:rFonts w:asciiTheme="minorEastAsia" w:hAnsiTheme="minorEastAsia" w:hint="eastAsia"/>
          <w:b/>
        </w:rPr>
        <w:t>Complete</w:t>
      </w:r>
      <w:proofErr w:type="gramEnd"/>
      <w:r w:rsidR="0024166C" w:rsidRPr="003A4799">
        <w:rPr>
          <w:rFonts w:asciiTheme="minorEastAsia" w:hAnsiTheme="minorEastAsia" w:hint="eastAsia"/>
          <w:b/>
        </w:rPr>
        <w:t xml:space="preserve"> the sentences </w:t>
      </w:r>
      <w:r w:rsidR="0024166C" w:rsidRPr="003A4799">
        <w:rPr>
          <w:rFonts w:asciiTheme="minorEastAsia" w:hAnsiTheme="minorEastAsia"/>
          <w:b/>
        </w:rPr>
        <w:t xml:space="preserve">using the </w:t>
      </w:r>
      <w:r w:rsidR="00011123" w:rsidRPr="003A4799">
        <w:rPr>
          <w:rFonts w:asciiTheme="minorEastAsia" w:hAnsiTheme="minorEastAsia"/>
          <w:b/>
        </w:rPr>
        <w:t xml:space="preserve">words or </w:t>
      </w:r>
      <w:r w:rsidR="0024166C" w:rsidRPr="003A4799">
        <w:rPr>
          <w:rFonts w:asciiTheme="minorEastAsia" w:hAnsiTheme="minorEastAsia"/>
          <w:b/>
        </w:rPr>
        <w:t>phrases in the box.</w:t>
      </w:r>
      <w:r w:rsidR="001C6D34" w:rsidRPr="003A4799">
        <w:rPr>
          <w:rFonts w:asciiTheme="minorEastAsia" w:hAnsiTheme="minorEastAsia"/>
          <w:b/>
        </w:rPr>
        <w:t xml:space="preserve"> (</w:t>
      </w:r>
      <w:r w:rsidR="00133C82" w:rsidRPr="003A4799">
        <w:rPr>
          <w:rFonts w:asciiTheme="minorEastAsia" w:hAnsiTheme="minorEastAsia" w:hint="eastAsia"/>
          <w:b/>
        </w:rPr>
        <w:t>3 point</w:t>
      </w:r>
      <w:r w:rsidR="00055B40" w:rsidRPr="003A4799">
        <w:rPr>
          <w:rFonts w:asciiTheme="minorEastAsia" w:hAnsiTheme="minorEastAsia"/>
          <w:b/>
        </w:rPr>
        <w:t>s</w:t>
      </w:r>
      <w:r w:rsidR="00133C82" w:rsidRPr="003A4799">
        <w:rPr>
          <w:rFonts w:asciiTheme="minorEastAsia" w:hAnsiTheme="minorEastAsia" w:hint="eastAsia"/>
          <w:b/>
        </w:rPr>
        <w:t xml:space="preserve"> each</w:t>
      </w:r>
      <w:r w:rsidR="001C6D34" w:rsidRPr="003A4799">
        <w:rPr>
          <w:rFonts w:asciiTheme="minorEastAsia" w:hAnsiTheme="minorEastAsia" w:hint="eastAsia"/>
          <w:b/>
        </w:rPr>
        <w:t>)</w:t>
      </w:r>
      <w:r w:rsidR="0016560E" w:rsidRPr="003A4799">
        <w:rPr>
          <w:rFonts w:asciiTheme="minorEastAsia" w:hAnsiTheme="minorEastAsia"/>
          <w:b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03420" w14:paraId="5773A16F" w14:textId="77777777" w:rsidTr="00341F6F">
        <w:trPr>
          <w:trHeight w:val="454"/>
        </w:trPr>
        <w:tc>
          <w:tcPr>
            <w:tcW w:w="9639" w:type="dxa"/>
            <w:vAlign w:val="center"/>
          </w:tcPr>
          <w:p w14:paraId="31DF1D4B" w14:textId="27ACE491" w:rsidR="00103420" w:rsidRDefault="00C3591E" w:rsidP="00875232">
            <w:pPr>
              <w:jc w:val="center"/>
            </w:pPr>
            <w:r>
              <w:t>relieve</w:t>
            </w:r>
            <w:r w:rsidR="006B0656">
              <w:t xml:space="preserve">   </w:t>
            </w:r>
            <w:r w:rsidR="00341F6F">
              <w:t xml:space="preserve">  </w:t>
            </w:r>
            <w:r w:rsidR="006B0656">
              <w:t xml:space="preserve">   </w:t>
            </w:r>
            <w:r>
              <w:t>physical</w:t>
            </w:r>
            <w:r w:rsidR="00A37B87">
              <w:t xml:space="preserve">  </w:t>
            </w:r>
            <w:r w:rsidR="00341F6F">
              <w:t xml:space="preserve">  </w:t>
            </w:r>
            <w:r w:rsidR="00A37B87">
              <w:t xml:space="preserve">    </w:t>
            </w:r>
            <w:r>
              <w:t>litter</w:t>
            </w:r>
            <w:r w:rsidR="000C170A">
              <w:t xml:space="preserve">  </w:t>
            </w:r>
            <w:r w:rsidR="00341F6F">
              <w:t xml:space="preserve">  </w:t>
            </w:r>
            <w:r w:rsidR="000C170A">
              <w:t xml:space="preserve">    </w:t>
            </w:r>
            <w:r>
              <w:t>wildlife</w:t>
            </w:r>
            <w:r w:rsidR="00FD0B34">
              <w:t xml:space="preserve"> </w:t>
            </w:r>
            <w:r w:rsidR="004244BA">
              <w:t xml:space="preserve">   </w:t>
            </w:r>
            <w:r w:rsidR="00341F6F">
              <w:t xml:space="preserve">  </w:t>
            </w:r>
            <w:r w:rsidR="004244BA">
              <w:t xml:space="preserve">  </w:t>
            </w:r>
            <w:r w:rsidR="00053D4F">
              <w:t>imaginative</w:t>
            </w:r>
            <w:r w:rsidR="0008523E">
              <w:t xml:space="preserve">   </w:t>
            </w:r>
            <w:r w:rsidR="00341F6F">
              <w:t xml:space="preserve">  </w:t>
            </w:r>
            <w:r w:rsidR="0008523E">
              <w:t xml:space="preserve">   </w:t>
            </w:r>
            <w:r>
              <w:t>retire</w:t>
            </w:r>
          </w:p>
        </w:tc>
      </w:tr>
    </w:tbl>
    <w:p w14:paraId="0A04FB57" w14:textId="77777777" w:rsidR="00523354" w:rsidRPr="00341F6F" w:rsidRDefault="00523354" w:rsidP="00EA120D">
      <w:pPr>
        <w:spacing w:line="360" w:lineRule="auto"/>
        <w:ind w:firstLineChars="142" w:firstLine="28"/>
        <w:rPr>
          <w:sz w:val="2"/>
        </w:rPr>
      </w:pPr>
    </w:p>
    <w:p w14:paraId="3BDE5A79" w14:textId="7A8A194D" w:rsidR="0024166C" w:rsidRDefault="002C46F0" w:rsidP="00EA120D">
      <w:pPr>
        <w:spacing w:line="360" w:lineRule="auto"/>
      </w:pPr>
      <w:r>
        <w:t>1.</w:t>
      </w:r>
      <w:r w:rsidR="00341F6F">
        <w:t xml:space="preserve"> </w:t>
      </w:r>
      <w:r w:rsidR="00C41D02">
        <w:t xml:space="preserve">We should protect </w:t>
      </w:r>
      <w:r w:rsidR="001329DF">
        <w:t>all</w:t>
      </w:r>
      <w:r w:rsidR="008A336A">
        <w:t xml:space="preserve"> </w:t>
      </w:r>
      <w:r w:rsidR="00C3591E">
        <w:t>__________________</w:t>
      </w:r>
      <w:r w:rsidR="00C41D02">
        <w:t xml:space="preserve"> </w:t>
      </w:r>
      <w:r w:rsidR="008A336A">
        <w:t>in</w:t>
      </w:r>
      <w:r w:rsidR="00C41D02">
        <w:t xml:space="preserve"> rainforests</w:t>
      </w:r>
      <w:r w:rsidR="00C3591E">
        <w:t>.</w:t>
      </w:r>
    </w:p>
    <w:p w14:paraId="18D7EE5D" w14:textId="57EB7BF0" w:rsidR="002C46F0" w:rsidRDefault="002C46F0" w:rsidP="00EA120D">
      <w:pPr>
        <w:spacing w:line="360" w:lineRule="auto"/>
      </w:pPr>
      <w:r>
        <w:t>2.</w:t>
      </w:r>
      <w:r w:rsidR="00524EE9">
        <w:t xml:space="preserve"> </w:t>
      </w:r>
      <w:r w:rsidR="00C3591E">
        <w:t>My uncle is planning to __________________ when he is sixty.</w:t>
      </w:r>
    </w:p>
    <w:p w14:paraId="2804C402" w14:textId="053BBF39" w:rsidR="00341F6F" w:rsidRDefault="00341F6F" w:rsidP="00EA120D">
      <w:pPr>
        <w:spacing w:line="360" w:lineRule="auto"/>
      </w:pPr>
      <w:r>
        <w:t>3.</w:t>
      </w:r>
      <w:r w:rsidR="00524EE9">
        <w:t xml:space="preserve"> </w:t>
      </w:r>
      <w:r w:rsidR="00053D4F">
        <w:t>Exercise will help you improve your</w:t>
      </w:r>
      <w:r w:rsidR="00524EE9">
        <w:t xml:space="preserve"> __________________ </w:t>
      </w:r>
      <w:r w:rsidR="00053D4F">
        <w:t>health</w:t>
      </w:r>
      <w:r w:rsidR="00524EE9">
        <w:t>.</w:t>
      </w:r>
    </w:p>
    <w:p w14:paraId="5648AA3D" w14:textId="127BF2A3" w:rsidR="002C46F0" w:rsidRDefault="002C46F0" w:rsidP="00EA120D">
      <w:pPr>
        <w:spacing w:line="360" w:lineRule="auto"/>
      </w:pPr>
      <w:r>
        <w:t>4.</w:t>
      </w:r>
      <w:r w:rsidR="00012D19">
        <w:t xml:space="preserve"> </w:t>
      </w:r>
      <w:r w:rsidR="00A65BBA">
        <w:t>Taking a warm bath can help you __________________ your stress.</w:t>
      </w:r>
    </w:p>
    <w:p w14:paraId="73D9E8CD" w14:textId="68B2BAA6" w:rsidR="002C46F0" w:rsidRDefault="002C46F0" w:rsidP="00EA120D">
      <w:pPr>
        <w:spacing w:line="360" w:lineRule="auto"/>
      </w:pPr>
      <w:r>
        <w:t>5.</w:t>
      </w:r>
      <w:r w:rsidR="00341F6F">
        <w:t xml:space="preserve"> </w:t>
      </w:r>
      <w:r w:rsidR="00A65BBA">
        <w:t xml:space="preserve">Paula is very __________________ and loves being creative with </w:t>
      </w:r>
      <w:r w:rsidR="00987046">
        <w:t>clothes</w:t>
      </w:r>
      <w:r w:rsidR="00A65BBA">
        <w:t>.</w:t>
      </w:r>
    </w:p>
    <w:p w14:paraId="169DB43A" w14:textId="2BAF58A9" w:rsidR="00341F6F" w:rsidRDefault="00341F6F" w:rsidP="00EA120D">
      <w:pPr>
        <w:spacing w:line="360" w:lineRule="auto"/>
      </w:pPr>
      <w:r>
        <w:t>6.</w:t>
      </w:r>
      <w:r w:rsidR="00524EE9" w:rsidRPr="00524EE9">
        <w:t xml:space="preserve"> </w:t>
      </w:r>
      <w:r w:rsidR="00A65BBA">
        <w:t>A group of volunteers helped pick up __________________ in the park.</w:t>
      </w:r>
    </w:p>
    <w:p w14:paraId="6E452155" w14:textId="77777777" w:rsidR="00EA120D" w:rsidRDefault="00EA120D" w:rsidP="00EA120D">
      <w:pPr>
        <w:spacing w:line="360" w:lineRule="auto"/>
      </w:pPr>
      <w:bookmarkStart w:id="0" w:name="_GoBack"/>
      <w:bookmarkEnd w:id="0"/>
    </w:p>
    <w:p w14:paraId="5C4196CB" w14:textId="1A055C2B" w:rsidR="0095156F" w:rsidRPr="0042481E" w:rsidRDefault="00EE6853" w:rsidP="00EA120D">
      <w:pPr>
        <w:spacing w:line="360" w:lineRule="auto"/>
        <w:rPr>
          <w:rFonts w:asciiTheme="minorEastAsia" w:hAnsiTheme="minorEastAsia"/>
          <w:b/>
        </w:rPr>
      </w:pPr>
      <w:r w:rsidRPr="0042481E">
        <w:rPr>
          <w:rFonts w:asciiTheme="minorEastAsia" w:hAnsiTheme="minorEastAsia" w:hint="eastAsia"/>
          <w:b/>
        </w:rPr>
        <w:t>[7-</w:t>
      </w:r>
      <w:r w:rsidR="00C802A6">
        <w:rPr>
          <w:rFonts w:asciiTheme="minorEastAsia" w:hAnsiTheme="minorEastAsia"/>
          <w:b/>
        </w:rPr>
        <w:t>12]</w:t>
      </w:r>
      <w:r w:rsidR="00A127AD" w:rsidRPr="0042481E">
        <w:rPr>
          <w:rFonts w:asciiTheme="minorEastAsia" w:hAnsiTheme="minorEastAsia" w:hint="eastAsia"/>
          <w:b/>
        </w:rPr>
        <w:t xml:space="preserve"> </w:t>
      </w:r>
      <w:r w:rsidR="0095156F" w:rsidRPr="0042481E">
        <w:rPr>
          <w:rFonts w:asciiTheme="minorEastAsia" w:hAnsiTheme="minorEastAsia"/>
          <w:b/>
        </w:rPr>
        <w:t>Circle the correct words.</w:t>
      </w:r>
      <w:r w:rsidR="009F372F" w:rsidRPr="0042481E">
        <w:rPr>
          <w:rFonts w:asciiTheme="minorEastAsia" w:hAnsiTheme="minorEastAsia"/>
          <w:b/>
        </w:rPr>
        <w:t xml:space="preserve"> </w:t>
      </w:r>
      <w:r w:rsidR="00055B40" w:rsidRPr="0042481E">
        <w:rPr>
          <w:rFonts w:asciiTheme="minorEastAsia" w:hAnsiTheme="minorEastAsia"/>
          <w:b/>
        </w:rPr>
        <w:t>(</w:t>
      </w:r>
      <w:r w:rsidR="005B0D3B">
        <w:rPr>
          <w:rFonts w:asciiTheme="minorEastAsia" w:hAnsiTheme="minorEastAsia"/>
          <w:b/>
        </w:rPr>
        <w:t>4</w:t>
      </w:r>
      <w:r w:rsidR="00055B40" w:rsidRPr="0042481E">
        <w:rPr>
          <w:rFonts w:asciiTheme="minorEastAsia" w:hAnsiTheme="minorEastAsia"/>
          <w:b/>
        </w:rPr>
        <w:t xml:space="preserve"> points each</w:t>
      </w:r>
      <w:r w:rsidR="001C6D34" w:rsidRPr="0042481E">
        <w:rPr>
          <w:rFonts w:asciiTheme="minorEastAsia" w:hAnsiTheme="minorEastAsia" w:hint="eastAsia"/>
          <w:b/>
        </w:rPr>
        <w:t>)</w:t>
      </w:r>
      <w:r w:rsidR="001C6D34" w:rsidRPr="0042481E">
        <w:rPr>
          <w:rFonts w:asciiTheme="minorEastAsia" w:hAnsiTheme="minorEastAsia"/>
          <w:b/>
        </w:rPr>
        <w:t xml:space="preserve"> </w:t>
      </w:r>
    </w:p>
    <w:p w14:paraId="5B42C47C" w14:textId="0CDEEE79" w:rsidR="0095156F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 w:rsidR="00F32777">
        <w:rPr>
          <w:rFonts w:asciiTheme="minorEastAsia" w:hAnsiTheme="minorEastAsia" w:hint="eastAsia"/>
        </w:rPr>
        <w:t>.</w:t>
      </w:r>
      <w:r w:rsidR="00D96135">
        <w:rPr>
          <w:rFonts w:asciiTheme="minorEastAsia" w:hAnsiTheme="minorEastAsia"/>
        </w:rPr>
        <w:t xml:space="preserve"> </w:t>
      </w:r>
      <w:r w:rsidR="0029413E">
        <w:rPr>
          <w:rFonts w:asciiTheme="minorEastAsia" w:hAnsiTheme="minorEastAsia"/>
        </w:rPr>
        <w:t>I thought that my friends (will / would) understand me.</w:t>
      </w:r>
    </w:p>
    <w:p w14:paraId="2B78A19D" w14:textId="5BCD2286" w:rsidR="00F32777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8</w:t>
      </w:r>
      <w:r w:rsidR="00F32777">
        <w:rPr>
          <w:rFonts w:asciiTheme="minorEastAsia" w:hAnsiTheme="minorEastAsia"/>
        </w:rPr>
        <w:t>.</w:t>
      </w:r>
      <w:r w:rsidR="00D96135">
        <w:rPr>
          <w:rFonts w:asciiTheme="minorEastAsia" w:hAnsiTheme="minorEastAsia"/>
        </w:rPr>
        <w:t xml:space="preserve"> </w:t>
      </w:r>
      <w:r w:rsidR="0029413E">
        <w:rPr>
          <w:rFonts w:asciiTheme="minorEastAsia" w:hAnsiTheme="minorEastAsia"/>
        </w:rPr>
        <w:t>It was last winter (that / what) they first saw each other.</w:t>
      </w:r>
    </w:p>
    <w:p w14:paraId="4DDCD256" w14:textId="4240CEFA" w:rsidR="00F32777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9</w:t>
      </w:r>
      <w:r w:rsidR="00F32777">
        <w:rPr>
          <w:rFonts w:asciiTheme="minorEastAsia" w:hAnsiTheme="minorEastAsia"/>
        </w:rPr>
        <w:t>.</w:t>
      </w:r>
      <w:r w:rsidR="003C7BFD">
        <w:rPr>
          <w:rFonts w:asciiTheme="minorEastAsia" w:hAnsiTheme="minorEastAsia"/>
        </w:rPr>
        <w:t xml:space="preserve"> </w:t>
      </w:r>
      <w:r w:rsidR="00802DD4">
        <w:rPr>
          <w:rFonts w:asciiTheme="minorEastAsia" w:hAnsiTheme="minorEastAsia"/>
        </w:rPr>
        <w:t>Linda (use / used) to be afraid of the dark, but now she isn’t.</w:t>
      </w:r>
    </w:p>
    <w:p w14:paraId="2B7DFFF7" w14:textId="7738DC10" w:rsidR="00F32777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10</w:t>
      </w:r>
      <w:r w:rsidR="00F32777">
        <w:rPr>
          <w:rFonts w:asciiTheme="minorEastAsia" w:hAnsiTheme="minorEastAsia"/>
        </w:rPr>
        <w:t>.</w:t>
      </w:r>
      <w:r w:rsidR="00305BE7">
        <w:rPr>
          <w:rFonts w:asciiTheme="minorEastAsia" w:hAnsiTheme="minorEastAsia"/>
        </w:rPr>
        <w:t xml:space="preserve"> </w:t>
      </w:r>
      <w:r w:rsidR="00D12692">
        <w:rPr>
          <w:rFonts w:asciiTheme="minorEastAsia" w:hAnsiTheme="minorEastAsia"/>
        </w:rPr>
        <w:t>Brian has the same eye color (as / like) his mother.</w:t>
      </w:r>
    </w:p>
    <w:p w14:paraId="1BD16E97" w14:textId="0D73FD0B" w:rsidR="00F3594A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11</w:t>
      </w:r>
      <w:r w:rsidR="00F3594A">
        <w:rPr>
          <w:rFonts w:asciiTheme="minorEastAsia" w:hAnsiTheme="minorEastAsia"/>
        </w:rPr>
        <w:t>.</w:t>
      </w:r>
      <w:r w:rsidR="005E527F">
        <w:rPr>
          <w:rFonts w:asciiTheme="minorEastAsia" w:hAnsiTheme="minorEastAsia"/>
        </w:rPr>
        <w:t xml:space="preserve"> </w:t>
      </w:r>
      <w:r w:rsidR="0029413E">
        <w:rPr>
          <w:rFonts w:asciiTheme="minorEastAsia" w:hAnsiTheme="minorEastAsia"/>
        </w:rPr>
        <w:t xml:space="preserve">There are several reasons (why / which) </w:t>
      </w:r>
      <w:r w:rsidR="00D12692">
        <w:rPr>
          <w:rFonts w:asciiTheme="minorEastAsia" w:hAnsiTheme="minorEastAsia"/>
        </w:rPr>
        <w:t>Italy</w:t>
      </w:r>
      <w:r w:rsidR="0029413E">
        <w:rPr>
          <w:rFonts w:asciiTheme="minorEastAsia" w:hAnsiTheme="minorEastAsia"/>
        </w:rPr>
        <w:t xml:space="preserve"> </w:t>
      </w:r>
      <w:r w:rsidR="00D12692">
        <w:rPr>
          <w:rFonts w:asciiTheme="minorEastAsia" w:hAnsiTheme="minorEastAsia"/>
        </w:rPr>
        <w:t>is worth visiting.</w:t>
      </w:r>
      <w:r w:rsidR="0029413E">
        <w:rPr>
          <w:rFonts w:asciiTheme="minorEastAsia" w:hAnsiTheme="minorEastAsia"/>
        </w:rPr>
        <w:t xml:space="preserve">  </w:t>
      </w:r>
    </w:p>
    <w:p w14:paraId="5EC4FB88" w14:textId="424F6750" w:rsidR="00273452" w:rsidRDefault="00C265B9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12.</w:t>
      </w:r>
      <w:r w:rsidR="00273452">
        <w:rPr>
          <w:rFonts w:asciiTheme="minorEastAsia" w:hAnsiTheme="minorEastAsia"/>
        </w:rPr>
        <w:t xml:space="preserve"> </w:t>
      </w:r>
      <w:r w:rsidR="00D12692">
        <w:rPr>
          <w:rFonts w:asciiTheme="minorEastAsia" w:hAnsiTheme="minorEastAsia"/>
        </w:rPr>
        <w:t xml:space="preserve">I like to </w:t>
      </w:r>
      <w:r w:rsidR="00802DD4">
        <w:rPr>
          <w:rFonts w:asciiTheme="minorEastAsia" w:hAnsiTheme="minorEastAsia"/>
        </w:rPr>
        <w:t>play</w:t>
      </w:r>
      <w:r w:rsidR="00D12692">
        <w:rPr>
          <w:rFonts w:asciiTheme="minorEastAsia" w:hAnsiTheme="minorEastAsia"/>
        </w:rPr>
        <w:t xml:space="preserve"> sports</w:t>
      </w:r>
      <w:r w:rsidR="005D5B56">
        <w:rPr>
          <w:rFonts w:asciiTheme="minorEastAsia" w:hAnsiTheme="minorEastAsia"/>
        </w:rPr>
        <w:t>,</w:t>
      </w:r>
      <w:r w:rsidR="00D12692">
        <w:rPr>
          <w:rFonts w:asciiTheme="minorEastAsia" w:hAnsiTheme="minorEastAsia"/>
        </w:rPr>
        <w:t xml:space="preserve"> (where / whereas) my sister </w:t>
      </w:r>
      <w:r w:rsidR="00802DD4">
        <w:rPr>
          <w:rFonts w:asciiTheme="minorEastAsia" w:hAnsiTheme="minorEastAsia"/>
        </w:rPr>
        <w:t>likes to read books.</w:t>
      </w:r>
    </w:p>
    <w:p w14:paraId="4C8C51C0" w14:textId="00527DDE" w:rsidR="00EA120D" w:rsidRDefault="00EA120D" w:rsidP="00EA120D">
      <w:pPr>
        <w:spacing w:line="360" w:lineRule="auto"/>
      </w:pPr>
      <w:r>
        <w:br w:type="page"/>
      </w:r>
    </w:p>
    <w:p w14:paraId="77B363D2" w14:textId="77777777" w:rsidR="00211515" w:rsidRDefault="00211515" w:rsidP="00EA120D">
      <w:pPr>
        <w:spacing w:line="360" w:lineRule="auto"/>
      </w:pPr>
    </w:p>
    <w:p w14:paraId="0731F12C" w14:textId="21BC6B95" w:rsidR="00211515" w:rsidRPr="006814AF" w:rsidRDefault="000031AB" w:rsidP="00EA120D">
      <w:pPr>
        <w:spacing w:line="360" w:lineRule="auto"/>
        <w:rPr>
          <w:rFonts w:asciiTheme="minorEastAsia" w:hAnsiTheme="minorEastAsia"/>
          <w:b/>
        </w:rPr>
      </w:pPr>
      <w:r w:rsidRPr="006814AF">
        <w:rPr>
          <w:rFonts w:asciiTheme="minorEastAsia" w:hAnsiTheme="minorEastAsia" w:hint="eastAsia"/>
          <w:b/>
        </w:rPr>
        <w:t>[13-</w:t>
      </w:r>
      <w:r w:rsidR="00915DE3">
        <w:rPr>
          <w:rFonts w:asciiTheme="minorEastAsia" w:hAnsiTheme="minorEastAsia"/>
          <w:b/>
        </w:rPr>
        <w:t>16]</w:t>
      </w:r>
      <w:r w:rsidR="00211515" w:rsidRPr="006814AF">
        <w:rPr>
          <w:rFonts w:asciiTheme="minorEastAsia" w:hAnsiTheme="minorEastAsia" w:hint="eastAsia"/>
          <w:b/>
        </w:rPr>
        <w:t xml:space="preserve"> </w:t>
      </w:r>
      <w:proofErr w:type="gramStart"/>
      <w:r w:rsidR="00DC0110">
        <w:rPr>
          <w:rFonts w:asciiTheme="minorEastAsia" w:hAnsiTheme="minorEastAsia" w:hint="eastAsia"/>
          <w:b/>
        </w:rPr>
        <w:t>Correct</w:t>
      </w:r>
      <w:proofErr w:type="gramEnd"/>
      <w:r w:rsidR="00DC0110">
        <w:rPr>
          <w:rFonts w:asciiTheme="minorEastAsia" w:hAnsiTheme="minorEastAsia" w:hint="eastAsia"/>
          <w:b/>
        </w:rPr>
        <w:t xml:space="preserve"> the underlined parts</w:t>
      </w:r>
      <w:r w:rsidR="00211515" w:rsidRPr="006814AF">
        <w:rPr>
          <w:rFonts w:asciiTheme="minorEastAsia" w:hAnsiTheme="minorEastAsia" w:hint="eastAsia"/>
          <w:b/>
        </w:rPr>
        <w:t xml:space="preserve"> and rewrite the sentences.</w:t>
      </w:r>
      <w:r w:rsidR="001C6D34" w:rsidRPr="006814AF">
        <w:rPr>
          <w:rFonts w:asciiTheme="minorEastAsia" w:hAnsiTheme="minorEastAsia"/>
          <w:b/>
        </w:rPr>
        <w:t xml:space="preserve"> (</w:t>
      </w:r>
      <w:r w:rsidR="00A44CA5" w:rsidRPr="006814AF">
        <w:rPr>
          <w:rFonts w:asciiTheme="minorEastAsia" w:hAnsiTheme="minorEastAsia" w:hint="eastAsia"/>
          <w:b/>
        </w:rPr>
        <w:t>6 points each</w:t>
      </w:r>
      <w:r w:rsidR="001C6D34" w:rsidRPr="006814AF">
        <w:rPr>
          <w:rFonts w:asciiTheme="minorEastAsia" w:hAnsiTheme="minorEastAsia" w:hint="eastAsia"/>
          <w:b/>
        </w:rPr>
        <w:t>)</w:t>
      </w:r>
      <w:r w:rsidR="0016560E" w:rsidRPr="006814AF">
        <w:rPr>
          <w:rFonts w:asciiTheme="minorEastAsia" w:hAnsiTheme="minorEastAsia"/>
          <w:b/>
        </w:rPr>
        <w:t xml:space="preserve"> </w:t>
      </w:r>
    </w:p>
    <w:p w14:paraId="21FDE400" w14:textId="58DC2A55" w:rsidR="00E71478" w:rsidRDefault="00C57E6E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13</w:t>
      </w:r>
      <w:r w:rsidR="00E71478">
        <w:rPr>
          <w:rFonts w:asciiTheme="minorEastAsia" w:hAnsiTheme="minorEastAsia"/>
        </w:rPr>
        <w:t>.</w:t>
      </w:r>
      <w:r w:rsidR="00571D6F">
        <w:rPr>
          <w:rFonts w:asciiTheme="minorEastAsia" w:hAnsiTheme="minorEastAsia"/>
        </w:rPr>
        <w:t xml:space="preserve"> </w:t>
      </w:r>
      <w:r w:rsidR="00D12692" w:rsidRPr="00D12692">
        <w:rPr>
          <w:rFonts w:asciiTheme="minorEastAsia" w:hAnsiTheme="minorEastAsia"/>
          <w:u w:val="single"/>
        </w:rPr>
        <w:t>Either</w:t>
      </w:r>
      <w:r w:rsidR="00D12692" w:rsidRPr="00D12692">
        <w:rPr>
          <w:rFonts w:asciiTheme="minorEastAsia" w:hAnsiTheme="minorEastAsia"/>
        </w:rPr>
        <w:t xml:space="preserve"> Jobs </w:t>
      </w:r>
      <w:proofErr w:type="gramStart"/>
      <w:r w:rsidR="00D12692" w:rsidRPr="00D12692">
        <w:rPr>
          <w:rFonts w:asciiTheme="minorEastAsia" w:hAnsiTheme="minorEastAsia"/>
        </w:rPr>
        <w:t>nor</w:t>
      </w:r>
      <w:proofErr w:type="gramEnd"/>
      <w:r w:rsidR="00D12692" w:rsidRPr="00D12692">
        <w:rPr>
          <w:rFonts w:asciiTheme="minorEastAsia" w:hAnsiTheme="minorEastAsia"/>
        </w:rPr>
        <w:t xml:space="preserve"> Gates graduated from college.</w:t>
      </w:r>
    </w:p>
    <w:p w14:paraId="2420A4A0" w14:textId="70ECA1AF" w:rsidR="00571D6F" w:rsidRDefault="00571D6F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</w:t>
      </w:r>
      <w:r w:rsidR="005F5BE1">
        <w:rPr>
          <w:rFonts w:asciiTheme="minorEastAsia" w:hAnsiTheme="minorEastAsia"/>
        </w:rPr>
        <w:t>_____________________</w:t>
      </w:r>
      <w:r>
        <w:rPr>
          <w:rFonts w:asciiTheme="minorEastAsia" w:hAnsiTheme="minorEastAsia"/>
        </w:rPr>
        <w:t>____</w:t>
      </w:r>
    </w:p>
    <w:p w14:paraId="0C64D3EF" w14:textId="071CB502" w:rsidR="00050EBA" w:rsidRDefault="00C57E6E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14</w:t>
      </w:r>
      <w:r w:rsidR="00E71478">
        <w:rPr>
          <w:rFonts w:asciiTheme="minorEastAsia" w:hAnsiTheme="minorEastAsia"/>
        </w:rPr>
        <w:t>.</w:t>
      </w:r>
      <w:r w:rsidR="00CB48A1">
        <w:rPr>
          <w:rFonts w:asciiTheme="minorEastAsia" w:hAnsiTheme="minorEastAsia"/>
        </w:rPr>
        <w:t xml:space="preserve"> </w:t>
      </w:r>
      <w:r w:rsidR="00050EBA" w:rsidRPr="00050EBA">
        <w:rPr>
          <w:rFonts w:asciiTheme="minorEastAsia" w:hAnsiTheme="minorEastAsia"/>
        </w:rPr>
        <w:t>Nachos</w:t>
      </w:r>
      <w:r w:rsidR="00050EBA">
        <w:rPr>
          <w:rFonts w:asciiTheme="minorEastAsia" w:hAnsiTheme="minorEastAsia"/>
        </w:rPr>
        <w:t xml:space="preserve"> are </w:t>
      </w:r>
      <w:r w:rsidR="00050EBA" w:rsidRPr="00050EBA">
        <w:rPr>
          <w:rFonts w:asciiTheme="minorEastAsia" w:hAnsiTheme="minorEastAsia"/>
        </w:rPr>
        <w:t>a well-known Mexican food</w:t>
      </w:r>
      <w:r w:rsidR="00050EBA">
        <w:rPr>
          <w:rFonts w:asciiTheme="minorEastAsia" w:hAnsiTheme="minorEastAsia"/>
        </w:rPr>
        <w:t xml:space="preserve"> </w:t>
      </w:r>
      <w:r w:rsidR="00050EBA" w:rsidRPr="00050EBA">
        <w:rPr>
          <w:rFonts w:asciiTheme="minorEastAsia" w:hAnsiTheme="minorEastAsia"/>
          <w:u w:val="single"/>
        </w:rPr>
        <w:t>serve</w:t>
      </w:r>
      <w:r w:rsidR="00050EBA" w:rsidRPr="00050EBA">
        <w:rPr>
          <w:rFonts w:asciiTheme="minorEastAsia" w:hAnsiTheme="minorEastAsia"/>
        </w:rPr>
        <w:t xml:space="preserve"> with salsa</w:t>
      </w:r>
      <w:r w:rsidR="00050EBA">
        <w:rPr>
          <w:rFonts w:asciiTheme="minorEastAsia" w:hAnsiTheme="minorEastAsia"/>
        </w:rPr>
        <w:t>.</w:t>
      </w:r>
    </w:p>
    <w:p w14:paraId="06E62178" w14:textId="0D22D57D" w:rsidR="005F5BE1" w:rsidRDefault="005F5BE1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3E68E522" w14:textId="4447EECB" w:rsidR="00E71478" w:rsidRDefault="00C57E6E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15</w:t>
      </w:r>
      <w:r w:rsidR="00E71478">
        <w:rPr>
          <w:rFonts w:asciiTheme="minorEastAsia" w:hAnsiTheme="minorEastAsia"/>
        </w:rPr>
        <w:t>.</w:t>
      </w:r>
      <w:r w:rsidR="00A97527">
        <w:rPr>
          <w:rFonts w:asciiTheme="minorEastAsia" w:hAnsiTheme="minorEastAsia"/>
        </w:rPr>
        <w:t xml:space="preserve"> </w:t>
      </w:r>
      <w:r w:rsidR="0029413E" w:rsidRPr="0029413E">
        <w:rPr>
          <w:rFonts w:asciiTheme="minorEastAsia" w:hAnsiTheme="minorEastAsia"/>
        </w:rPr>
        <w:t>I should</w:t>
      </w:r>
      <w:r w:rsidR="0029413E">
        <w:rPr>
          <w:rFonts w:asciiTheme="minorEastAsia" w:hAnsiTheme="minorEastAsia"/>
        </w:rPr>
        <w:t xml:space="preserve"> </w:t>
      </w:r>
      <w:r w:rsidR="0029413E" w:rsidRPr="0029413E">
        <w:rPr>
          <w:rFonts w:asciiTheme="minorEastAsia" w:hAnsiTheme="minorEastAsia"/>
          <w:u w:val="single"/>
        </w:rPr>
        <w:t>go</w:t>
      </w:r>
      <w:r w:rsidR="0029413E">
        <w:rPr>
          <w:rFonts w:asciiTheme="minorEastAsia" w:hAnsiTheme="minorEastAsia"/>
        </w:rPr>
        <w:t xml:space="preserve"> </w:t>
      </w:r>
      <w:r w:rsidR="0029413E" w:rsidRPr="0029413E">
        <w:rPr>
          <w:rFonts w:asciiTheme="minorEastAsia" w:hAnsiTheme="minorEastAsia"/>
        </w:rPr>
        <w:t>to bed early last night.</w:t>
      </w:r>
    </w:p>
    <w:p w14:paraId="459EA89F" w14:textId="77777777" w:rsidR="005F5BE1" w:rsidRDefault="005F5BE1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592B0FDC" w14:textId="53CA0280" w:rsidR="00E71478" w:rsidRDefault="00C57E6E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16</w:t>
      </w:r>
      <w:r w:rsidR="00E71478">
        <w:rPr>
          <w:rFonts w:asciiTheme="minorEastAsia" w:hAnsiTheme="minorEastAsia"/>
        </w:rPr>
        <w:t>.</w:t>
      </w:r>
      <w:r w:rsidR="0098368E">
        <w:rPr>
          <w:rFonts w:asciiTheme="minorEastAsia" w:hAnsiTheme="minorEastAsia"/>
        </w:rPr>
        <w:t xml:space="preserve"> </w:t>
      </w:r>
      <w:r w:rsidR="0029413E" w:rsidRPr="0029413E">
        <w:rPr>
          <w:rFonts w:asciiTheme="minorEastAsia" w:hAnsiTheme="minorEastAsia"/>
        </w:rPr>
        <w:t xml:space="preserve">In college, he began </w:t>
      </w:r>
      <w:r w:rsidR="0029413E" w:rsidRPr="0029413E">
        <w:rPr>
          <w:rFonts w:asciiTheme="minorEastAsia" w:hAnsiTheme="minorEastAsia"/>
          <w:u w:val="single"/>
        </w:rPr>
        <w:t>develop</w:t>
      </w:r>
      <w:r w:rsidR="0029413E" w:rsidRPr="0029413E">
        <w:rPr>
          <w:rFonts w:asciiTheme="minorEastAsia" w:hAnsiTheme="minorEastAsia"/>
        </w:rPr>
        <w:t xml:space="preserve"> his observation skills.</w:t>
      </w:r>
    </w:p>
    <w:p w14:paraId="72B7C628" w14:textId="77777777" w:rsidR="005F5BE1" w:rsidRDefault="005F5BE1" w:rsidP="00EA120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14:paraId="225C8F5B" w14:textId="77777777" w:rsidR="005F5BE1" w:rsidRDefault="005F5BE1" w:rsidP="00EA120D">
      <w:pPr>
        <w:spacing w:line="360" w:lineRule="auto"/>
        <w:rPr>
          <w:rFonts w:asciiTheme="minorEastAsia" w:hAnsiTheme="minorEastAsia"/>
        </w:rPr>
      </w:pPr>
    </w:p>
    <w:p w14:paraId="5D24C98F" w14:textId="0B49494B" w:rsidR="005F5BE1" w:rsidRDefault="00266C6B" w:rsidP="00EA120D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[1</w:t>
      </w:r>
      <w:r w:rsidR="003C05EA">
        <w:rPr>
          <w:rFonts w:asciiTheme="minorEastAsia" w:hAnsiTheme="minorEastAsia"/>
          <w:b/>
        </w:rPr>
        <w:t>7</w:t>
      </w:r>
      <w:r>
        <w:rPr>
          <w:rFonts w:asciiTheme="minorEastAsia" w:hAnsiTheme="minorEastAsia"/>
          <w:b/>
        </w:rPr>
        <w:t>-18]</w:t>
      </w:r>
      <w:r w:rsidR="00845383">
        <w:rPr>
          <w:rFonts w:asciiTheme="minorEastAsia" w:hAnsiTheme="minorEastAsia"/>
          <w:b/>
        </w:rPr>
        <w:t xml:space="preserve"> </w:t>
      </w:r>
      <w:proofErr w:type="gramStart"/>
      <w:r w:rsidR="005F5BE1" w:rsidRPr="007C1BEF">
        <w:rPr>
          <w:rFonts w:asciiTheme="minorEastAsia" w:hAnsiTheme="minorEastAsia" w:hint="eastAsia"/>
          <w:b/>
        </w:rPr>
        <w:t>Complete</w:t>
      </w:r>
      <w:proofErr w:type="gramEnd"/>
      <w:r w:rsidR="005F5BE1" w:rsidRPr="007C1BEF">
        <w:rPr>
          <w:rFonts w:asciiTheme="minorEastAsia" w:hAnsiTheme="minorEastAsia" w:hint="eastAsia"/>
          <w:b/>
        </w:rPr>
        <w:t xml:space="preserve"> the </w:t>
      </w:r>
      <w:r w:rsidR="00EB2E9F">
        <w:rPr>
          <w:rFonts w:asciiTheme="minorEastAsia" w:hAnsiTheme="minorEastAsia"/>
          <w:b/>
        </w:rPr>
        <w:t>sentences</w:t>
      </w:r>
      <w:r w:rsidR="005F5BE1" w:rsidRPr="007C1BEF">
        <w:rPr>
          <w:rFonts w:asciiTheme="minorEastAsia" w:hAnsiTheme="minorEastAsia" w:hint="eastAsia"/>
          <w:b/>
        </w:rPr>
        <w:t xml:space="preserve"> u</w:t>
      </w:r>
      <w:r w:rsidR="00EB2E9F">
        <w:rPr>
          <w:rFonts w:asciiTheme="minorEastAsia" w:hAnsiTheme="minorEastAsia" w:hint="eastAsia"/>
          <w:b/>
        </w:rPr>
        <w:t>sing the given words in the box</w:t>
      </w:r>
      <w:r w:rsidR="005F5BE1" w:rsidRPr="007C1BEF">
        <w:rPr>
          <w:rFonts w:asciiTheme="minorEastAsia" w:hAnsiTheme="minorEastAsia" w:hint="eastAsia"/>
          <w:b/>
        </w:rPr>
        <w:t>.</w:t>
      </w:r>
      <w:r w:rsidR="00F971BA">
        <w:rPr>
          <w:rFonts w:asciiTheme="minorEastAsia" w:hAnsiTheme="minorEastAsia"/>
          <w:b/>
        </w:rPr>
        <w:t xml:space="preserve"> (8</w:t>
      </w:r>
      <w:r w:rsidR="00AF7CE7">
        <w:rPr>
          <w:rFonts w:asciiTheme="minorEastAsia" w:hAnsiTheme="minorEastAsia"/>
          <w:b/>
        </w:rPr>
        <w:t xml:space="preserve"> points each)</w:t>
      </w:r>
    </w:p>
    <w:p w14:paraId="795C1EDC" w14:textId="6AFE5108" w:rsidR="00EB2E9F" w:rsidRDefault="00936A34" w:rsidP="00B97DE3">
      <w:pPr>
        <w:spacing w:line="240" w:lineRule="auto"/>
        <w:ind w:left="100" w:hangingChars="50" w:hanging="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17.</w:t>
      </w:r>
      <w:r>
        <w:rPr>
          <w:rFonts w:asciiTheme="minorEastAsia" w:hAnsiTheme="minorEastAsia"/>
        </w:rPr>
        <w:t xml:space="preserve"> </w:t>
      </w:r>
      <w:r w:rsidR="004E0387"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519A8C80" wp14:editId="5D2192B4">
                <wp:extent cx="5925787" cy="288000"/>
                <wp:effectExtent l="0" t="0" r="18415" b="17145"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0A28B" w14:textId="6172FE4E" w:rsidR="004E0387" w:rsidRPr="004E0387" w:rsidRDefault="00541B16" w:rsidP="004E03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first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of all</w:t>
                            </w:r>
                            <w:r w:rsidR="004E0387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E0387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  <w:r>
                              <w:rPr>
                                <w:color w:val="000000" w:themeColor="text1"/>
                              </w:rPr>
                              <w:t>however</w:t>
                            </w:r>
                            <w:r w:rsidR="004E0387">
                              <w:rPr>
                                <w:color w:val="000000" w:themeColor="text1"/>
                              </w:rPr>
                              <w:t xml:space="preserve">            th</w:t>
                            </w:r>
                            <w:r>
                              <w:rPr>
                                <w:color w:val="000000" w:themeColor="text1"/>
                              </w:rPr>
                              <w:t>ese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A8C80" id="직사각형 3" o:spid="_x0000_s1026" style="width:466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" filled="f" strokecolor="black [3213]" strokeweight="1pt">
                <v:textbox>
                  <w:txbxContent>
                    <w:p w14:paraId="23A0A28B" w14:textId="6172FE4E" w:rsidR="004E0387" w:rsidRPr="004E0387" w:rsidRDefault="00541B16" w:rsidP="004E038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first of all</w:t>
                      </w:r>
                      <w:r w:rsidR="004E0387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4E0387">
                        <w:rPr>
                          <w:color w:val="000000" w:themeColor="text1"/>
                        </w:rPr>
                        <w:t xml:space="preserve">           </w:t>
                      </w:r>
                      <w:r>
                        <w:rPr>
                          <w:color w:val="000000" w:themeColor="text1"/>
                        </w:rPr>
                        <w:t>however</w:t>
                      </w:r>
                      <w:r w:rsidR="004E0387">
                        <w:rPr>
                          <w:color w:val="000000" w:themeColor="text1"/>
                        </w:rPr>
                        <w:t xml:space="preserve">            th</w:t>
                      </w:r>
                      <w:r>
                        <w:rPr>
                          <w:color w:val="000000" w:themeColor="text1"/>
                        </w:rPr>
                        <w:t>ese days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75F465" w14:textId="13CC10F1" w:rsidR="00541B16" w:rsidRDefault="004E0387" w:rsidP="00541B16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________________</w:t>
      </w:r>
      <w:r w:rsidR="00541B16" w:rsidRPr="00541B16">
        <w:rPr>
          <w:rFonts w:asciiTheme="minorEastAsia" w:hAnsiTheme="minorEastAsia"/>
        </w:rPr>
        <w:t xml:space="preserve">, children spend a lot of time in front of a screen. </w:t>
      </w:r>
      <w:r w:rsidR="00541B16">
        <w:rPr>
          <w:rFonts w:asciiTheme="minorEastAsia" w:hAnsiTheme="minorEastAsia" w:hint="eastAsia"/>
        </w:rPr>
        <w:t>________________</w:t>
      </w:r>
      <w:r w:rsidR="00541B16" w:rsidRPr="00541B16">
        <w:rPr>
          <w:rFonts w:asciiTheme="minorEastAsia" w:hAnsiTheme="minorEastAsia"/>
        </w:rPr>
        <w:t>, there</w:t>
      </w:r>
      <w:r w:rsidR="00541B16">
        <w:rPr>
          <w:rFonts w:asciiTheme="minorEastAsia" w:hAnsiTheme="minorEastAsia"/>
        </w:rPr>
        <w:t xml:space="preserve"> </w:t>
      </w:r>
      <w:r w:rsidR="00541B16" w:rsidRPr="00541B16">
        <w:rPr>
          <w:rFonts w:asciiTheme="minorEastAsia" w:hAnsiTheme="minorEastAsia"/>
        </w:rPr>
        <w:t>are many reasons why children should play outside instead.</w:t>
      </w:r>
    </w:p>
    <w:p w14:paraId="050073A9" w14:textId="52EA7CEB" w:rsidR="004E0387" w:rsidRDefault="00541B16" w:rsidP="00541B16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________________</w:t>
      </w:r>
      <w:r w:rsidRPr="00541B16">
        <w:rPr>
          <w:rFonts w:asciiTheme="minorEastAsia" w:hAnsiTheme="minorEastAsia"/>
        </w:rPr>
        <w:t xml:space="preserve">, playing outside builds motor skills. </w:t>
      </w:r>
      <w:r w:rsidR="00B84768">
        <w:rPr>
          <w:rFonts w:asciiTheme="minorEastAsia" w:hAnsiTheme="minorEastAsia"/>
        </w:rPr>
        <w:t>When</w:t>
      </w:r>
      <w:r>
        <w:rPr>
          <w:rFonts w:asciiTheme="minorEastAsia" w:hAnsiTheme="minorEastAsia"/>
        </w:rPr>
        <w:t xml:space="preserve"> </w:t>
      </w:r>
      <w:r w:rsidRPr="00541B16">
        <w:rPr>
          <w:rFonts w:asciiTheme="minorEastAsia" w:hAnsiTheme="minorEastAsia"/>
        </w:rPr>
        <w:t>children play outside, they</w:t>
      </w:r>
      <w:r>
        <w:rPr>
          <w:rFonts w:asciiTheme="minorEastAsia" w:hAnsiTheme="minorEastAsia"/>
        </w:rPr>
        <w:t xml:space="preserve"> </w:t>
      </w:r>
      <w:r w:rsidRPr="00541B16">
        <w:rPr>
          <w:rFonts w:asciiTheme="minorEastAsia" w:hAnsiTheme="minorEastAsia"/>
        </w:rPr>
        <w:t>learn how to run, jump,</w:t>
      </w:r>
      <w:r>
        <w:rPr>
          <w:rFonts w:asciiTheme="minorEastAsia" w:hAnsiTheme="minorEastAsia"/>
        </w:rPr>
        <w:t xml:space="preserve"> </w:t>
      </w:r>
      <w:r w:rsidRPr="00541B16">
        <w:rPr>
          <w:rFonts w:asciiTheme="minorEastAsia" w:hAnsiTheme="minorEastAsia"/>
        </w:rPr>
        <w:t>and catch things. With better motor skills, they can do</w:t>
      </w:r>
      <w:r>
        <w:rPr>
          <w:rFonts w:asciiTheme="minorEastAsia" w:hAnsiTheme="minorEastAsia"/>
        </w:rPr>
        <w:t xml:space="preserve"> </w:t>
      </w:r>
      <w:r w:rsidRPr="00541B16">
        <w:rPr>
          <w:rFonts w:asciiTheme="minorEastAsia" w:hAnsiTheme="minorEastAsia"/>
        </w:rPr>
        <w:t>more complex activities in the future.</w:t>
      </w:r>
    </w:p>
    <w:p w14:paraId="4CDD1DBA" w14:textId="77777777" w:rsidR="00EB3F43" w:rsidRPr="004D3CFD" w:rsidRDefault="00EB3F43" w:rsidP="00EA120D">
      <w:pPr>
        <w:spacing w:line="360" w:lineRule="auto"/>
        <w:rPr>
          <w:rFonts w:asciiTheme="minorEastAsia" w:hAnsiTheme="minorEastAsia"/>
          <w:sz w:val="4"/>
        </w:rPr>
      </w:pPr>
    </w:p>
    <w:p w14:paraId="59FE79A4" w14:textId="77777777" w:rsidR="00AD51EC" w:rsidRDefault="00EB3F43" w:rsidP="00AD51EC">
      <w:pPr>
        <w:spacing w:line="240" w:lineRule="auto"/>
        <w:rPr>
          <w:rFonts w:asciiTheme="minorEastAsia" w:hAnsiTheme="minorEastAsia"/>
        </w:rPr>
      </w:pPr>
      <w:r w:rsidRPr="00EB3F43">
        <w:rPr>
          <w:rFonts w:asciiTheme="minorEastAsia" w:hAnsiTheme="minorEastAsia" w:hint="eastAsia"/>
        </w:rPr>
        <w:t xml:space="preserve">18. </w:t>
      </w:r>
      <w:r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4B9BD63D" wp14:editId="3476CE82">
                <wp:extent cx="5925787" cy="288000"/>
                <wp:effectExtent l="0" t="0" r="18415" b="17145"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B813C" w14:textId="6DE25ECF" w:rsidR="00EB3F43" w:rsidRPr="004E0387" w:rsidRDefault="00AD51EC" w:rsidP="00EB3F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hope</w:t>
                            </w:r>
                            <w:proofErr w:type="gramEnd"/>
                            <w:r w:rsidR="00EB3F43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="004D3CF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</w:rPr>
                              <w:t>acting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4D3CFD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</w:rPr>
                              <w:t>childhood</w:t>
                            </w:r>
                            <w:r w:rsidR="00EB3F43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9BD63D" id="직사각형 4" o:spid="_x0000_s1027" style="width:466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" filled="f" strokecolor="black [3213]" strokeweight="1pt">
                <v:textbox>
                  <w:txbxContent>
                    <w:p w14:paraId="0AFB813C" w14:textId="6DE25ECF" w:rsidR="00EB3F43" w:rsidRPr="004E0387" w:rsidRDefault="00AD51EC" w:rsidP="00EB3F4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hope</w:t>
                      </w:r>
                      <w:r w:rsidR="00EB3F43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B3F43">
                        <w:rPr>
                          <w:color w:val="000000" w:themeColor="text1"/>
                        </w:rPr>
                        <w:t xml:space="preserve">   </w:t>
                      </w:r>
                      <w:r w:rsidR="004D3CFD">
                        <w:rPr>
                          <w:color w:val="000000" w:themeColor="text1"/>
                        </w:rPr>
                        <w:t xml:space="preserve">  </w:t>
                      </w:r>
                      <w:r w:rsidR="00EB3F43">
                        <w:rPr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</w:rPr>
                        <w:t>acting</w:t>
                      </w:r>
                      <w:r w:rsidR="00EB3F43">
                        <w:rPr>
                          <w:color w:val="000000" w:themeColor="text1"/>
                        </w:rPr>
                        <w:t xml:space="preserve">    </w:t>
                      </w:r>
                      <w:r w:rsidR="004D3CFD">
                        <w:rPr>
                          <w:color w:val="000000" w:themeColor="text1"/>
                        </w:rPr>
                        <w:t xml:space="preserve">  </w:t>
                      </w:r>
                      <w:r w:rsidR="00EB3F43">
                        <w:rPr>
                          <w:color w:val="000000" w:themeColor="text1"/>
                        </w:rPr>
                        <w:t xml:space="preserve">       </w:t>
                      </w:r>
                      <w:r>
                        <w:rPr>
                          <w:color w:val="000000" w:themeColor="text1"/>
                        </w:rPr>
                        <w:t>childhood</w:t>
                      </w:r>
                      <w:r w:rsidR="00EB3F43">
                        <w:rPr>
                          <w:color w:val="000000" w:themeColor="text1"/>
                        </w:rPr>
                        <w:t xml:space="preserve">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547626B" w14:textId="63DD3554" w:rsidR="004D3CFD" w:rsidRPr="004D3CFD" w:rsidRDefault="00AD51EC" w:rsidP="00B56B95">
      <w:pPr>
        <w:spacing w:line="360" w:lineRule="auto"/>
        <w:ind w:firstLineChars="150" w:firstLine="300"/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Hepburn was born in Belgium in 1929. She had a difficult </w:t>
      </w:r>
      <w:r>
        <w:rPr>
          <w:rFonts w:asciiTheme="minorEastAsia" w:hAnsiTheme="minorEastAsia" w:hint="eastAsia"/>
        </w:rPr>
        <w:t>________________</w:t>
      </w:r>
      <w:r w:rsidRPr="00AD51EC">
        <w:rPr>
          <w:rFonts w:asciiTheme="minorEastAsia" w:hAnsiTheme="minorEastAsia"/>
        </w:rPr>
        <w:t xml:space="preserve"> because of</w:t>
      </w:r>
      <w:r>
        <w:rPr>
          <w:rFonts w:asciiTheme="minorEastAsia" w:hAnsiTheme="minorEastAsia"/>
        </w:rPr>
        <w:t xml:space="preserve"> </w:t>
      </w:r>
      <w:r w:rsidRPr="00AD51EC">
        <w:rPr>
          <w:rFonts w:asciiTheme="minorEastAsia" w:hAnsiTheme="minorEastAsia"/>
        </w:rPr>
        <w:t xml:space="preserve">her parents’ divorce and World War II. However, she did not lose </w:t>
      </w:r>
      <w:r>
        <w:rPr>
          <w:rFonts w:asciiTheme="minorEastAsia" w:hAnsiTheme="minorEastAsia" w:hint="eastAsia"/>
        </w:rPr>
        <w:t>________________</w:t>
      </w:r>
      <w:r w:rsidRPr="00AD51EC">
        <w:rPr>
          <w:rFonts w:asciiTheme="minorEastAsia" w:hAnsiTheme="minorEastAsia"/>
        </w:rPr>
        <w:t>. When the</w:t>
      </w:r>
      <w:r>
        <w:rPr>
          <w:rFonts w:asciiTheme="minorEastAsia" w:hAnsiTheme="minorEastAsia"/>
        </w:rPr>
        <w:t xml:space="preserve"> </w:t>
      </w:r>
      <w:r w:rsidRPr="00AD51EC">
        <w:rPr>
          <w:rFonts w:asciiTheme="minorEastAsia" w:hAnsiTheme="minorEastAsia"/>
        </w:rPr>
        <w:t xml:space="preserve">war ended, she continued studying ballet and started </w:t>
      </w:r>
      <w:r>
        <w:rPr>
          <w:rFonts w:asciiTheme="minorEastAsia" w:hAnsiTheme="minorEastAsia" w:hint="eastAsia"/>
        </w:rPr>
        <w:t>________________</w:t>
      </w:r>
      <w:r w:rsidRPr="00AD51EC">
        <w:rPr>
          <w:rFonts w:asciiTheme="minorEastAsia" w:hAnsiTheme="minorEastAsia"/>
        </w:rPr>
        <w:t>.</w:t>
      </w:r>
    </w:p>
    <w:p w14:paraId="4CB9DBBC" w14:textId="77777777" w:rsidR="004D3CFD" w:rsidRDefault="004D3CFD" w:rsidP="00EA120D">
      <w:pPr>
        <w:spacing w:line="360" w:lineRule="auto"/>
        <w:rPr>
          <w:rFonts w:asciiTheme="minorEastAsia" w:hAnsiTheme="minorEastAsia"/>
          <w:b/>
        </w:rPr>
      </w:pPr>
    </w:p>
    <w:p w14:paraId="6283F73C" w14:textId="6A7A1978" w:rsidR="00B73F2C" w:rsidRDefault="00B73F2C" w:rsidP="00F45BE1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19. Choose the best place for the following sentence from among (A), (B), and (C).</w:t>
      </w:r>
      <w:r w:rsidR="00F971BA">
        <w:rPr>
          <w:rFonts w:asciiTheme="minorEastAsia" w:hAnsiTheme="minorEastAsia"/>
          <w:b/>
        </w:rPr>
        <w:t xml:space="preserve"> (</w:t>
      </w:r>
      <w:r w:rsidR="00400FAD">
        <w:rPr>
          <w:rFonts w:asciiTheme="minorEastAsia" w:hAnsiTheme="minorEastAsia"/>
          <w:b/>
        </w:rPr>
        <w:t>8</w:t>
      </w:r>
      <w:r w:rsidR="001876BE">
        <w:rPr>
          <w:rFonts w:asciiTheme="minorEastAsia" w:hAnsiTheme="minorEastAsia"/>
          <w:b/>
        </w:rPr>
        <w:t xml:space="preserve"> points)</w:t>
      </w:r>
    </w:p>
    <w:p w14:paraId="026A4D2C" w14:textId="2725740D" w:rsidR="00EB2E9F" w:rsidRDefault="00B73F2C" w:rsidP="00F45BE1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 </w:t>
      </w:r>
      <w:r w:rsidR="002B62DC"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62E1DB6E" wp14:editId="35D5728B">
                <wp:extent cx="6080167" cy="288000"/>
                <wp:effectExtent l="0" t="0" r="15875" b="17145"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7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A622F" w14:textId="76F8140B" w:rsidR="002B62DC" w:rsidRPr="002B62DC" w:rsidRDefault="005978F2" w:rsidP="002B62D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978F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My twin and I have the same hair color and height.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E1DB6E" id="직사각형 6" o:spid="_x0000_s1028" style="width:478.7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" filled="f" strokecolor="black [3213]" strokeweight="1pt">
                <v:textbox>
                  <w:txbxContent>
                    <w:p w14:paraId="18CA622F" w14:textId="76F8140B" w:rsidR="002B62DC" w:rsidRPr="002B62DC" w:rsidRDefault="005978F2" w:rsidP="002B62D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978F2">
                        <w:rPr>
                          <w:rFonts w:asciiTheme="minorEastAsia" w:hAnsiTheme="minorEastAsia"/>
                          <w:color w:val="000000" w:themeColor="text1"/>
                        </w:rPr>
                        <w:t>My twin and I have the same hair color and height.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4A2288" w14:textId="5E874B65" w:rsidR="00EB60F2" w:rsidRPr="00EB60F2" w:rsidRDefault="00EB60F2" w:rsidP="00EB60F2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EB60F2">
        <w:rPr>
          <w:rFonts w:asciiTheme="minorEastAsia" w:hAnsiTheme="minorEastAsia"/>
        </w:rPr>
        <w:t>Because I am an identical twin, I have the same physical features as my sister.</w:t>
      </w:r>
      <w:r>
        <w:rPr>
          <w:rFonts w:asciiTheme="minorEastAsia" w:hAnsiTheme="minorEastAsia"/>
        </w:rPr>
        <w:t xml:space="preserve"> </w:t>
      </w:r>
      <w:r w:rsidR="005978F2">
        <w:rPr>
          <w:rFonts w:asciiTheme="minorEastAsia" w:hAnsiTheme="minorEastAsia"/>
        </w:rPr>
        <w:t xml:space="preserve">(A) </w:t>
      </w:r>
      <w:r w:rsidRPr="00EB60F2">
        <w:rPr>
          <w:rFonts w:asciiTheme="minorEastAsia" w:hAnsiTheme="minorEastAsia"/>
        </w:rPr>
        <w:t>We are also the same size, so</w:t>
      </w:r>
      <w:r>
        <w:rPr>
          <w:rFonts w:asciiTheme="minorEastAsia" w:hAnsiTheme="minorEastAsia"/>
        </w:rPr>
        <w:t xml:space="preserve"> </w:t>
      </w:r>
      <w:r w:rsidRPr="00EB60F2">
        <w:rPr>
          <w:rFonts w:asciiTheme="minorEastAsia" w:hAnsiTheme="minorEastAsia"/>
        </w:rPr>
        <w:t>we often share clothes.</w:t>
      </w:r>
    </w:p>
    <w:p w14:paraId="11FCFF00" w14:textId="45CF0D61" w:rsidR="00B56B95" w:rsidRDefault="00EB60F2" w:rsidP="00EB60F2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EB60F2">
        <w:rPr>
          <w:rFonts w:asciiTheme="minorEastAsia" w:hAnsiTheme="minorEastAsia"/>
        </w:rPr>
        <w:t xml:space="preserve">When it comes to interests, however, we are very different. </w:t>
      </w:r>
      <w:r w:rsidR="005978F2">
        <w:rPr>
          <w:rFonts w:asciiTheme="minorEastAsia" w:hAnsiTheme="minorEastAsia"/>
        </w:rPr>
        <w:t xml:space="preserve">(B) </w:t>
      </w:r>
      <w:r w:rsidRPr="00EB60F2">
        <w:rPr>
          <w:rFonts w:asciiTheme="minorEastAsia" w:hAnsiTheme="minorEastAsia"/>
        </w:rPr>
        <w:t>For example, I</w:t>
      </w:r>
      <w:r>
        <w:rPr>
          <w:rFonts w:asciiTheme="minorEastAsia" w:hAnsiTheme="minorEastAsia"/>
        </w:rPr>
        <w:t xml:space="preserve"> </w:t>
      </w:r>
      <w:r w:rsidRPr="00EB60F2">
        <w:rPr>
          <w:rFonts w:asciiTheme="minorEastAsia" w:hAnsiTheme="minorEastAsia"/>
        </w:rPr>
        <w:t>am fascinated with</w:t>
      </w:r>
      <w:r>
        <w:rPr>
          <w:rFonts w:asciiTheme="minorEastAsia" w:hAnsiTheme="minorEastAsia"/>
        </w:rPr>
        <w:t xml:space="preserve"> </w:t>
      </w:r>
      <w:r w:rsidRPr="00EB60F2">
        <w:rPr>
          <w:rFonts w:asciiTheme="minorEastAsia" w:hAnsiTheme="minorEastAsia"/>
        </w:rPr>
        <w:t>computers, but my sister is not.</w:t>
      </w:r>
      <w:r w:rsidR="005978F2">
        <w:rPr>
          <w:rFonts w:asciiTheme="minorEastAsia" w:hAnsiTheme="minorEastAsia"/>
        </w:rPr>
        <w:t xml:space="preserve"> (C)</w:t>
      </w:r>
      <w:r w:rsidRPr="00EB60F2">
        <w:rPr>
          <w:rFonts w:asciiTheme="minorEastAsia" w:hAnsiTheme="minorEastAsia"/>
        </w:rPr>
        <w:t xml:space="preserve"> On the other hand, she is</w:t>
      </w:r>
      <w:r>
        <w:rPr>
          <w:rFonts w:asciiTheme="minorEastAsia" w:hAnsiTheme="minorEastAsia"/>
        </w:rPr>
        <w:t xml:space="preserve"> </w:t>
      </w:r>
      <w:r w:rsidRPr="00EB60F2">
        <w:rPr>
          <w:rFonts w:asciiTheme="minorEastAsia" w:hAnsiTheme="minorEastAsia"/>
        </w:rPr>
        <w:t>passionate about sports, but I find them</w:t>
      </w:r>
      <w:r>
        <w:rPr>
          <w:rFonts w:asciiTheme="minorEastAsia" w:hAnsiTheme="minorEastAsia"/>
        </w:rPr>
        <w:t xml:space="preserve"> </w:t>
      </w:r>
      <w:r w:rsidRPr="00EB60F2">
        <w:rPr>
          <w:rFonts w:asciiTheme="minorEastAsia" w:hAnsiTheme="minorEastAsia"/>
        </w:rPr>
        <w:t>boring.</w:t>
      </w:r>
    </w:p>
    <w:p w14:paraId="4FD192EA" w14:textId="77777777" w:rsidR="00EB60F2" w:rsidRDefault="00EB60F2" w:rsidP="00EB60F2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</w:p>
    <w:p w14:paraId="1861B1D6" w14:textId="1EE44B0F" w:rsidR="00CB7283" w:rsidRDefault="001876BE" w:rsidP="00CB7283">
      <w:pPr>
        <w:spacing w:line="360" w:lineRule="auto"/>
        <w:rPr>
          <w:rFonts w:asciiTheme="minorEastAsia" w:hAnsiTheme="minorEastAsia"/>
          <w:b/>
        </w:rPr>
      </w:pPr>
      <w:r w:rsidRPr="001876BE">
        <w:rPr>
          <w:rFonts w:asciiTheme="minorEastAsia" w:hAnsiTheme="minorEastAsia"/>
          <w:b/>
        </w:rPr>
        <w:t xml:space="preserve">20. </w:t>
      </w:r>
      <w:r w:rsidR="00073AD7">
        <w:rPr>
          <w:rFonts w:asciiTheme="minorEastAsia" w:hAnsiTheme="minorEastAsia"/>
          <w:b/>
        </w:rPr>
        <w:t>Write the proper sentence in the paragraph using the words in the parentheses</w:t>
      </w:r>
      <w:r w:rsidR="00CB7283" w:rsidRPr="006814AF">
        <w:rPr>
          <w:rFonts w:asciiTheme="minorEastAsia" w:hAnsiTheme="minorEastAsia" w:hint="eastAsia"/>
          <w:b/>
        </w:rPr>
        <w:t>.</w:t>
      </w:r>
      <w:r w:rsidR="00CB7283" w:rsidRPr="006814AF">
        <w:rPr>
          <w:rFonts w:asciiTheme="minorEastAsia" w:hAnsiTheme="minorEastAsia"/>
          <w:b/>
        </w:rPr>
        <w:t xml:space="preserve"> (</w:t>
      </w:r>
      <w:r w:rsidR="001F65F3">
        <w:rPr>
          <w:rFonts w:asciiTheme="minorEastAsia" w:hAnsiTheme="minorEastAsia" w:hint="eastAsia"/>
          <w:b/>
        </w:rPr>
        <w:t>10</w:t>
      </w:r>
      <w:r w:rsidR="00CB7283" w:rsidRPr="006814AF">
        <w:rPr>
          <w:rFonts w:asciiTheme="minorEastAsia" w:hAnsiTheme="minorEastAsia" w:hint="eastAsia"/>
          <w:b/>
        </w:rPr>
        <w:t xml:space="preserve"> points)</w:t>
      </w:r>
      <w:r w:rsidR="00CB7283" w:rsidRPr="006814AF">
        <w:rPr>
          <w:rFonts w:asciiTheme="minorEastAsia" w:hAnsiTheme="minorEastAsia"/>
          <w:b/>
        </w:rPr>
        <w:t xml:space="preserve"> </w:t>
      </w:r>
    </w:p>
    <w:p w14:paraId="748DA62F" w14:textId="77777777" w:rsidR="00B56B95" w:rsidRDefault="00B56B95" w:rsidP="00B56B95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B56B95">
        <w:rPr>
          <w:rFonts w:asciiTheme="minorEastAsia" w:hAnsiTheme="minorEastAsia"/>
        </w:rPr>
        <w:t xml:space="preserve">South Korea is a fascinating country. </w:t>
      </w:r>
      <w:r>
        <w:rPr>
          <w:rFonts w:asciiTheme="minorEastAsia" w:hAnsiTheme="minorEastAsia"/>
        </w:rPr>
        <w:t>_______________________________________________________________________</w:t>
      </w:r>
    </w:p>
    <w:p w14:paraId="1D51E0E0" w14:textId="3552433B" w:rsidR="00B56B95" w:rsidRPr="00B56B95" w:rsidRDefault="00B56B95" w:rsidP="00B56B95">
      <w:pPr>
        <w:widowControl/>
        <w:wordWrap/>
        <w:autoSpaceDE/>
        <w:autoSpaceDN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 (</w:t>
      </w:r>
      <w:r w:rsidRPr="002042BF">
        <w:rPr>
          <w:rFonts w:asciiTheme="minorEastAsia" w:hAnsiTheme="minorEastAsia"/>
        </w:rPr>
        <w:t xml:space="preserve">reasons, </w:t>
      </w: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/>
        </w:rPr>
        <w:t>onsidered, unique)</w:t>
      </w:r>
    </w:p>
    <w:p w14:paraId="1DAF9758" w14:textId="1234495C" w:rsidR="00B56B95" w:rsidRPr="00B56B95" w:rsidRDefault="00B56B95" w:rsidP="00B56B95">
      <w:pPr>
        <w:widowControl/>
        <w:wordWrap/>
        <w:autoSpaceDE/>
        <w:autoSpaceDN/>
        <w:ind w:firstLineChars="150" w:firstLine="300"/>
        <w:rPr>
          <w:rFonts w:asciiTheme="minorEastAsia" w:hAnsiTheme="minorEastAsia"/>
        </w:rPr>
      </w:pPr>
      <w:r w:rsidRPr="00B56B95">
        <w:rPr>
          <w:rFonts w:asciiTheme="minorEastAsia" w:hAnsiTheme="minorEastAsia"/>
        </w:rPr>
        <w:t xml:space="preserve">The first reason is </w:t>
      </w:r>
      <w:proofErr w:type="spellStart"/>
      <w:r w:rsidRPr="00B56B95">
        <w:rPr>
          <w:rFonts w:asciiTheme="minorEastAsia" w:hAnsiTheme="minorEastAsia"/>
          <w:i/>
          <w:iCs/>
        </w:rPr>
        <w:t>hanbok</w:t>
      </w:r>
      <w:proofErr w:type="spellEnd"/>
      <w:r w:rsidRPr="00B56B95">
        <w:rPr>
          <w:rFonts w:asciiTheme="minorEastAsia" w:hAnsiTheme="minorEastAsia"/>
        </w:rPr>
        <w:t xml:space="preserve">. The </w:t>
      </w:r>
      <w:proofErr w:type="spellStart"/>
      <w:r w:rsidRPr="00B56B95">
        <w:rPr>
          <w:rFonts w:asciiTheme="minorEastAsia" w:hAnsiTheme="minorEastAsia"/>
        </w:rPr>
        <w:t>hanbok</w:t>
      </w:r>
      <w:proofErr w:type="spellEnd"/>
      <w:r w:rsidRPr="00B56B95">
        <w:rPr>
          <w:rFonts w:asciiTheme="minorEastAsia" w:hAnsiTheme="minorEastAsia"/>
        </w:rPr>
        <w:t xml:space="preserve"> is the traditional clothing of Korea,</w:t>
      </w:r>
      <w:r>
        <w:rPr>
          <w:rFonts w:asciiTheme="minorEastAsia" w:hAnsiTheme="minorEastAsia"/>
        </w:rPr>
        <w:t xml:space="preserve"> </w:t>
      </w:r>
      <w:r w:rsidRPr="00B56B95">
        <w:rPr>
          <w:rFonts w:asciiTheme="minorEastAsia" w:hAnsiTheme="minorEastAsia"/>
        </w:rPr>
        <w:t>which is worn on special occasions. It consists of a blouse or shirt, called a</w:t>
      </w:r>
      <w:r>
        <w:rPr>
          <w:rFonts w:asciiTheme="minorEastAsia" w:hAnsiTheme="minorEastAsia"/>
        </w:rPr>
        <w:t xml:space="preserve"> </w:t>
      </w:r>
      <w:proofErr w:type="spellStart"/>
      <w:r w:rsidRPr="00B56B95">
        <w:rPr>
          <w:rFonts w:asciiTheme="minorEastAsia" w:hAnsiTheme="minorEastAsia"/>
          <w:i/>
          <w:iCs/>
        </w:rPr>
        <w:t>jeogori</w:t>
      </w:r>
      <w:proofErr w:type="spellEnd"/>
      <w:r w:rsidRPr="00B56B95">
        <w:rPr>
          <w:rFonts w:asciiTheme="minorEastAsia" w:hAnsiTheme="minorEastAsia"/>
        </w:rPr>
        <w:t>, and either a skirt or pants. It is usually made of silk and comes in a</w:t>
      </w:r>
      <w:r>
        <w:rPr>
          <w:rFonts w:asciiTheme="minorEastAsia" w:hAnsiTheme="minorEastAsia"/>
        </w:rPr>
        <w:t xml:space="preserve"> </w:t>
      </w:r>
      <w:r w:rsidRPr="00B56B95">
        <w:rPr>
          <w:rFonts w:asciiTheme="minorEastAsia" w:hAnsiTheme="minorEastAsia"/>
        </w:rPr>
        <w:t>variety of vivid colors.</w:t>
      </w:r>
    </w:p>
    <w:p w14:paraId="3B0414DD" w14:textId="3926F0BB" w:rsidR="00B56B95" w:rsidRPr="00B56B95" w:rsidRDefault="00B56B95" w:rsidP="00B56B95">
      <w:pPr>
        <w:widowControl/>
        <w:wordWrap/>
        <w:autoSpaceDE/>
        <w:autoSpaceDN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 (another, cuisine)</w:t>
      </w:r>
      <w:r w:rsidRPr="00B56B95">
        <w:rPr>
          <w:rFonts w:asciiTheme="minorEastAsia" w:hAnsiTheme="minorEastAsia"/>
        </w:rPr>
        <w:t xml:space="preserve"> </w:t>
      </w:r>
      <w:proofErr w:type="spellStart"/>
      <w:r w:rsidRPr="00B56B95">
        <w:rPr>
          <w:rFonts w:asciiTheme="minorEastAsia" w:hAnsiTheme="minorEastAsia"/>
        </w:rPr>
        <w:t>Bibimbap</w:t>
      </w:r>
      <w:proofErr w:type="spellEnd"/>
      <w:r w:rsidRPr="00B56B95">
        <w:rPr>
          <w:rFonts w:asciiTheme="minorEastAsia" w:hAnsiTheme="minorEastAsia"/>
        </w:rPr>
        <w:t xml:space="preserve"> is a popular Korean rice dish</w:t>
      </w:r>
      <w:r>
        <w:rPr>
          <w:rFonts w:asciiTheme="minorEastAsia" w:hAnsiTheme="minorEastAsia"/>
        </w:rPr>
        <w:t xml:space="preserve"> </w:t>
      </w:r>
      <w:r w:rsidRPr="00B56B95">
        <w:rPr>
          <w:rFonts w:asciiTheme="minorEastAsia" w:hAnsiTheme="minorEastAsia"/>
        </w:rPr>
        <w:t>topped with vegetables and red chili paste. It sometimes includes grilled beef or</w:t>
      </w:r>
      <w:r>
        <w:rPr>
          <w:rFonts w:asciiTheme="minorEastAsia" w:hAnsiTheme="minorEastAsia"/>
        </w:rPr>
        <w:t xml:space="preserve"> </w:t>
      </w:r>
      <w:r w:rsidRPr="00B56B95">
        <w:rPr>
          <w:rFonts w:asciiTheme="minorEastAsia" w:hAnsiTheme="minorEastAsia"/>
        </w:rPr>
        <w:t>a fried egg. The dish is healthy, easy to make, and tastes fantastic.</w:t>
      </w:r>
    </w:p>
    <w:p w14:paraId="43CD509A" w14:textId="6472E67D" w:rsidR="00B56B95" w:rsidRPr="00B56B95" w:rsidRDefault="00B56B95" w:rsidP="00B56B95">
      <w:pPr>
        <w:widowControl/>
        <w:wordWrap/>
        <w:autoSpaceDE/>
        <w:autoSpaceDN/>
        <w:ind w:firstLineChars="150" w:firstLine="300"/>
        <w:rPr>
          <w:rFonts w:asciiTheme="minorEastAsia" w:hAnsiTheme="minorEastAsia"/>
        </w:rPr>
      </w:pPr>
      <w:r w:rsidRPr="00B56B95">
        <w:rPr>
          <w:rFonts w:asciiTheme="minorEastAsia" w:hAnsiTheme="minorEastAsia"/>
        </w:rPr>
        <w:t>Finally, Korea is famous for producing amazing entertainment. K-pop groups</w:t>
      </w:r>
      <w:r>
        <w:rPr>
          <w:rFonts w:asciiTheme="minorEastAsia" w:hAnsiTheme="minorEastAsia"/>
        </w:rPr>
        <w:t xml:space="preserve"> </w:t>
      </w:r>
      <w:r w:rsidRPr="00B56B95">
        <w:rPr>
          <w:rFonts w:asciiTheme="minorEastAsia" w:hAnsiTheme="minorEastAsia"/>
        </w:rPr>
        <w:t>like BTS thrill their audiences with stunning dance moves and vocals. In addition,</w:t>
      </w:r>
      <w:r>
        <w:rPr>
          <w:rFonts w:asciiTheme="minorEastAsia" w:hAnsiTheme="minorEastAsia"/>
        </w:rPr>
        <w:t xml:space="preserve"> </w:t>
      </w:r>
      <w:r w:rsidRPr="00B56B95">
        <w:rPr>
          <w:rFonts w:asciiTheme="minorEastAsia" w:hAnsiTheme="minorEastAsia"/>
        </w:rPr>
        <w:t>the interesting story lines of K-dramas attract many global fans.</w:t>
      </w:r>
    </w:p>
    <w:p w14:paraId="321CC8EF" w14:textId="3699EA9B" w:rsidR="00765A39" w:rsidRPr="002B62DC" w:rsidRDefault="00B56B95" w:rsidP="00B56B95">
      <w:pPr>
        <w:widowControl/>
        <w:wordWrap/>
        <w:autoSpaceDE/>
        <w:autoSpaceDN/>
        <w:ind w:firstLineChars="150" w:firstLine="300"/>
        <w:rPr>
          <w:rFonts w:asciiTheme="minorEastAsia" w:hAnsiTheme="minorEastAsia"/>
        </w:rPr>
      </w:pPr>
      <w:r w:rsidRPr="00B56B95">
        <w:rPr>
          <w:rFonts w:asciiTheme="minorEastAsia" w:hAnsiTheme="minorEastAsia"/>
        </w:rPr>
        <w:t>South Korea is a truly incredible place. Don’t miss your chance to visit!</w:t>
      </w:r>
      <w:r w:rsidR="00E3310A">
        <w:rPr>
          <w:rFonts w:asciiTheme="minorEastAsia" w:hAnsiTheme="minorEastAsia"/>
        </w:rPr>
        <w:br w:type="page"/>
      </w:r>
    </w:p>
    <w:tbl>
      <w:tblPr>
        <w:tblStyle w:val="a5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DB0" w14:paraId="43717523" w14:textId="77777777" w:rsidTr="00806A3D">
        <w:trPr>
          <w:trHeight w:val="539"/>
        </w:trPr>
        <w:tc>
          <w:tcPr>
            <w:tcW w:w="9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02A57A8" w14:textId="01FB82DD" w:rsidR="00392DB0" w:rsidRPr="00F271CC" w:rsidRDefault="006C017D" w:rsidP="00392D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Mid-Term</w:t>
            </w:r>
            <w:r w:rsidR="00392DB0" w:rsidRPr="00F271CC">
              <w:rPr>
                <w:rFonts w:hint="eastAsia"/>
                <w:b/>
                <w:sz w:val="24"/>
              </w:rPr>
              <w:t xml:space="preserve"> Test</w:t>
            </w:r>
            <w:r w:rsidR="00392DB0" w:rsidRPr="00F271CC">
              <w:rPr>
                <w:b/>
                <w:sz w:val="24"/>
              </w:rPr>
              <w:t xml:space="preserve"> </w:t>
            </w:r>
            <w:r w:rsidR="00392DB0">
              <w:rPr>
                <w:b/>
                <w:color w:val="FFFFFF" w:themeColor="background1"/>
                <w:sz w:val="24"/>
              </w:rPr>
              <w:t>[Answer Key]</w:t>
            </w:r>
          </w:p>
        </w:tc>
      </w:tr>
    </w:tbl>
    <w:p w14:paraId="1D04D59E" w14:textId="77777777" w:rsidR="00392DB0" w:rsidRPr="0026734A" w:rsidRDefault="00392DB0" w:rsidP="005C2E93">
      <w:pPr>
        <w:rPr>
          <w:rFonts w:asciiTheme="minorEastAsia" w:hAnsiTheme="minorEastAsia"/>
        </w:rPr>
      </w:pPr>
    </w:p>
    <w:p w14:paraId="16D3BD2D" w14:textId="291B67B4" w:rsidR="00342B91" w:rsidRPr="00342B91" w:rsidRDefault="00342B91" w:rsidP="00342B91">
      <w:pPr>
        <w:rPr>
          <w:rFonts w:asciiTheme="minorEastAsia" w:hAnsiTheme="minorEastAsia"/>
        </w:rPr>
      </w:pPr>
      <w:r w:rsidRPr="00342B91">
        <w:rPr>
          <w:rFonts w:asciiTheme="minorEastAsia" w:hAnsiTheme="minorEastAsia"/>
        </w:rPr>
        <w:t xml:space="preserve">1. </w:t>
      </w:r>
      <w:proofErr w:type="gramStart"/>
      <w:r w:rsidRPr="00342B91">
        <w:rPr>
          <w:rFonts w:asciiTheme="minorEastAsia" w:hAnsiTheme="minorEastAsia"/>
        </w:rPr>
        <w:t>wildlife</w:t>
      </w:r>
      <w:proofErr w:type="gramEnd"/>
      <w:r w:rsidRPr="00342B91">
        <w:rPr>
          <w:rFonts w:asciiTheme="minorEastAsia" w:hAnsiTheme="minorEastAsia"/>
        </w:rPr>
        <w:t xml:space="preserve"> </w:t>
      </w:r>
    </w:p>
    <w:p w14:paraId="540D35CC" w14:textId="1B66279B" w:rsidR="00342B91" w:rsidRPr="00342B91" w:rsidRDefault="00342B91" w:rsidP="00342B91">
      <w:pPr>
        <w:rPr>
          <w:rFonts w:asciiTheme="minorEastAsia" w:hAnsiTheme="minorEastAsia"/>
        </w:rPr>
      </w:pPr>
      <w:r w:rsidRPr="00342B91">
        <w:rPr>
          <w:rFonts w:asciiTheme="minorEastAsia" w:hAnsiTheme="minorEastAsia"/>
        </w:rPr>
        <w:t xml:space="preserve">2. </w:t>
      </w:r>
      <w:proofErr w:type="gramStart"/>
      <w:r w:rsidRPr="00342B91">
        <w:rPr>
          <w:rFonts w:asciiTheme="minorEastAsia" w:hAnsiTheme="minorEastAsia"/>
        </w:rPr>
        <w:t>retire</w:t>
      </w:r>
      <w:proofErr w:type="gramEnd"/>
      <w:r w:rsidRPr="00342B91">
        <w:rPr>
          <w:rFonts w:asciiTheme="minorEastAsia" w:hAnsiTheme="minorEastAsia"/>
        </w:rPr>
        <w:t xml:space="preserve"> </w:t>
      </w:r>
    </w:p>
    <w:p w14:paraId="19D5B3C5" w14:textId="390A162A" w:rsidR="00342B91" w:rsidRPr="00342B91" w:rsidRDefault="00342B91" w:rsidP="00342B91">
      <w:pPr>
        <w:rPr>
          <w:rFonts w:asciiTheme="minorEastAsia" w:hAnsiTheme="minorEastAsia"/>
        </w:rPr>
      </w:pPr>
      <w:r w:rsidRPr="00342B91">
        <w:rPr>
          <w:rFonts w:asciiTheme="minorEastAsia" w:hAnsiTheme="minorEastAsia"/>
        </w:rPr>
        <w:t xml:space="preserve">3. </w:t>
      </w:r>
      <w:proofErr w:type="gramStart"/>
      <w:r w:rsidRPr="00342B91">
        <w:rPr>
          <w:rFonts w:asciiTheme="minorEastAsia" w:hAnsiTheme="minorEastAsia"/>
        </w:rPr>
        <w:t>physical</w:t>
      </w:r>
      <w:proofErr w:type="gramEnd"/>
      <w:r w:rsidRPr="00342B91">
        <w:rPr>
          <w:rFonts w:asciiTheme="minorEastAsia" w:hAnsiTheme="minorEastAsia"/>
        </w:rPr>
        <w:t xml:space="preserve"> </w:t>
      </w:r>
    </w:p>
    <w:p w14:paraId="365E4C2E" w14:textId="53010D38" w:rsidR="00342B91" w:rsidRPr="00342B91" w:rsidRDefault="00342B91" w:rsidP="00342B91">
      <w:pPr>
        <w:rPr>
          <w:rFonts w:asciiTheme="minorEastAsia" w:hAnsiTheme="minorEastAsia"/>
        </w:rPr>
      </w:pPr>
      <w:r w:rsidRPr="00342B91">
        <w:rPr>
          <w:rFonts w:asciiTheme="minorEastAsia" w:hAnsiTheme="minorEastAsia"/>
        </w:rPr>
        <w:t xml:space="preserve">4. </w:t>
      </w:r>
      <w:proofErr w:type="gramStart"/>
      <w:r w:rsidRPr="00342B91">
        <w:rPr>
          <w:rFonts w:asciiTheme="minorEastAsia" w:hAnsiTheme="minorEastAsia"/>
        </w:rPr>
        <w:t>relieve</w:t>
      </w:r>
      <w:proofErr w:type="gramEnd"/>
      <w:r w:rsidRPr="00342B91">
        <w:rPr>
          <w:rFonts w:asciiTheme="minorEastAsia" w:hAnsiTheme="minorEastAsia"/>
        </w:rPr>
        <w:t xml:space="preserve"> </w:t>
      </w:r>
    </w:p>
    <w:p w14:paraId="5A9D62B7" w14:textId="6A64ED84" w:rsidR="00342B91" w:rsidRPr="00342B91" w:rsidRDefault="00342B91" w:rsidP="00342B91">
      <w:pPr>
        <w:rPr>
          <w:rFonts w:asciiTheme="minorEastAsia" w:hAnsiTheme="minorEastAsia"/>
        </w:rPr>
      </w:pPr>
      <w:r w:rsidRPr="00342B91">
        <w:rPr>
          <w:rFonts w:asciiTheme="minorEastAsia" w:hAnsiTheme="minorEastAsia"/>
        </w:rPr>
        <w:t xml:space="preserve">5. </w:t>
      </w:r>
      <w:proofErr w:type="gramStart"/>
      <w:r w:rsidRPr="00342B91">
        <w:rPr>
          <w:rFonts w:asciiTheme="minorEastAsia" w:hAnsiTheme="minorEastAsia"/>
        </w:rPr>
        <w:t>imaginative</w:t>
      </w:r>
      <w:proofErr w:type="gramEnd"/>
      <w:r w:rsidRPr="00342B91">
        <w:rPr>
          <w:rFonts w:asciiTheme="minorEastAsia" w:hAnsiTheme="minorEastAsia"/>
        </w:rPr>
        <w:t xml:space="preserve"> </w:t>
      </w:r>
    </w:p>
    <w:p w14:paraId="1A3D033A" w14:textId="3CF8C86E" w:rsidR="00AC12FE" w:rsidRDefault="00342B91" w:rsidP="00342B91">
      <w:pPr>
        <w:rPr>
          <w:rFonts w:asciiTheme="minorEastAsia" w:hAnsiTheme="minorEastAsia"/>
        </w:rPr>
      </w:pPr>
      <w:r w:rsidRPr="00342B91">
        <w:rPr>
          <w:rFonts w:asciiTheme="minorEastAsia" w:hAnsiTheme="minorEastAsia"/>
        </w:rPr>
        <w:t xml:space="preserve">6. </w:t>
      </w:r>
      <w:proofErr w:type="gramStart"/>
      <w:r w:rsidRPr="00342B91">
        <w:rPr>
          <w:rFonts w:asciiTheme="minorEastAsia" w:hAnsiTheme="minorEastAsia"/>
        </w:rPr>
        <w:t>litter</w:t>
      </w:r>
      <w:proofErr w:type="gramEnd"/>
      <w:r w:rsidRPr="00342B91">
        <w:rPr>
          <w:rFonts w:asciiTheme="minorEastAsia" w:hAnsiTheme="minorEastAsia"/>
        </w:rPr>
        <w:t xml:space="preserve"> </w:t>
      </w:r>
    </w:p>
    <w:p w14:paraId="4EEE2BC5" w14:textId="2F2DF7E2" w:rsidR="00AD51EC" w:rsidRP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7. </w:t>
      </w:r>
      <w:proofErr w:type="gramStart"/>
      <w:r w:rsidRPr="00AD51EC">
        <w:rPr>
          <w:rFonts w:asciiTheme="minorEastAsia" w:hAnsiTheme="minorEastAsia"/>
        </w:rPr>
        <w:t>would</w:t>
      </w:r>
      <w:proofErr w:type="gramEnd"/>
      <w:r w:rsidRPr="00AD51EC">
        <w:rPr>
          <w:rFonts w:asciiTheme="minorEastAsia" w:hAnsiTheme="minorEastAsia"/>
        </w:rPr>
        <w:t xml:space="preserve"> </w:t>
      </w:r>
    </w:p>
    <w:p w14:paraId="2211FFE8" w14:textId="118B5D5D" w:rsidR="00AD51EC" w:rsidRP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8. </w:t>
      </w:r>
      <w:proofErr w:type="gramStart"/>
      <w:r w:rsidRPr="00AD51EC">
        <w:rPr>
          <w:rFonts w:asciiTheme="minorEastAsia" w:hAnsiTheme="minorEastAsia"/>
        </w:rPr>
        <w:t>that</w:t>
      </w:r>
      <w:proofErr w:type="gramEnd"/>
      <w:r w:rsidRPr="00AD51EC">
        <w:rPr>
          <w:rFonts w:asciiTheme="minorEastAsia" w:hAnsiTheme="minorEastAsia"/>
        </w:rPr>
        <w:t xml:space="preserve"> </w:t>
      </w:r>
    </w:p>
    <w:p w14:paraId="27932ADE" w14:textId="2A897E78" w:rsidR="00AD51EC" w:rsidRP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9. </w:t>
      </w:r>
      <w:proofErr w:type="gramStart"/>
      <w:r w:rsidRPr="00AD51EC">
        <w:rPr>
          <w:rFonts w:asciiTheme="minorEastAsia" w:hAnsiTheme="minorEastAsia"/>
        </w:rPr>
        <w:t>used</w:t>
      </w:r>
      <w:proofErr w:type="gramEnd"/>
      <w:r w:rsidRPr="00AD51EC">
        <w:rPr>
          <w:rFonts w:asciiTheme="minorEastAsia" w:hAnsiTheme="minorEastAsia"/>
        </w:rPr>
        <w:t xml:space="preserve"> </w:t>
      </w:r>
    </w:p>
    <w:p w14:paraId="53E05A58" w14:textId="77C59895" w:rsidR="00AD51EC" w:rsidRP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10. </w:t>
      </w:r>
      <w:proofErr w:type="gramStart"/>
      <w:r w:rsidRPr="00AD51EC">
        <w:rPr>
          <w:rFonts w:asciiTheme="minorEastAsia" w:hAnsiTheme="minorEastAsia"/>
        </w:rPr>
        <w:t>as</w:t>
      </w:r>
      <w:proofErr w:type="gramEnd"/>
      <w:r w:rsidRPr="00AD51EC">
        <w:rPr>
          <w:rFonts w:asciiTheme="minorEastAsia" w:hAnsiTheme="minorEastAsia"/>
        </w:rPr>
        <w:t xml:space="preserve"> </w:t>
      </w:r>
    </w:p>
    <w:p w14:paraId="60F6B7AF" w14:textId="727B87E8" w:rsidR="00AD51EC" w:rsidRP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11. </w:t>
      </w:r>
      <w:proofErr w:type="gramStart"/>
      <w:r w:rsidRPr="00AD51EC">
        <w:rPr>
          <w:rFonts w:asciiTheme="minorEastAsia" w:hAnsiTheme="minorEastAsia"/>
        </w:rPr>
        <w:t>why</w:t>
      </w:r>
      <w:proofErr w:type="gramEnd"/>
      <w:r w:rsidRPr="00AD51EC">
        <w:rPr>
          <w:rFonts w:asciiTheme="minorEastAsia" w:hAnsiTheme="minorEastAsia"/>
        </w:rPr>
        <w:t xml:space="preserve"> </w:t>
      </w:r>
    </w:p>
    <w:p w14:paraId="47F063A4" w14:textId="0819D22F" w:rsid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12. </w:t>
      </w:r>
      <w:proofErr w:type="gramStart"/>
      <w:r w:rsidRPr="00AD51EC">
        <w:rPr>
          <w:rFonts w:asciiTheme="minorEastAsia" w:hAnsiTheme="minorEastAsia"/>
        </w:rPr>
        <w:t>whereas</w:t>
      </w:r>
      <w:proofErr w:type="gramEnd"/>
      <w:r w:rsidRPr="00AD51EC">
        <w:rPr>
          <w:rFonts w:asciiTheme="minorEastAsia" w:hAnsiTheme="minorEastAsia"/>
        </w:rPr>
        <w:t xml:space="preserve"> </w:t>
      </w:r>
    </w:p>
    <w:p w14:paraId="2A6C0C0C" w14:textId="7BB4C52A" w:rsidR="00AD51EC" w:rsidRP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13. Neither </w:t>
      </w:r>
    </w:p>
    <w:p w14:paraId="0E16E581" w14:textId="60FCDA36" w:rsidR="00AD51EC" w:rsidRP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14. </w:t>
      </w:r>
      <w:proofErr w:type="gramStart"/>
      <w:r w:rsidR="00050EBA">
        <w:rPr>
          <w:rFonts w:asciiTheme="minorEastAsia" w:hAnsiTheme="minorEastAsia"/>
        </w:rPr>
        <w:t>serv</w:t>
      </w:r>
      <w:r w:rsidRPr="00AD51EC">
        <w:rPr>
          <w:rFonts w:asciiTheme="minorEastAsia" w:hAnsiTheme="minorEastAsia"/>
        </w:rPr>
        <w:t>ed</w:t>
      </w:r>
      <w:proofErr w:type="gramEnd"/>
      <w:r w:rsidRPr="00AD51EC">
        <w:rPr>
          <w:rFonts w:asciiTheme="minorEastAsia" w:hAnsiTheme="minorEastAsia"/>
        </w:rPr>
        <w:t xml:space="preserve"> </w:t>
      </w:r>
    </w:p>
    <w:p w14:paraId="1F6F41BC" w14:textId="5F4C307E" w:rsidR="00AD51EC" w:rsidRP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15. </w:t>
      </w:r>
      <w:proofErr w:type="gramStart"/>
      <w:r w:rsidRPr="00AD51EC">
        <w:rPr>
          <w:rFonts w:asciiTheme="minorEastAsia" w:hAnsiTheme="minorEastAsia"/>
        </w:rPr>
        <w:t>have</w:t>
      </w:r>
      <w:proofErr w:type="gramEnd"/>
      <w:r w:rsidRPr="00AD51EC">
        <w:rPr>
          <w:rFonts w:asciiTheme="minorEastAsia" w:hAnsiTheme="minorEastAsia"/>
        </w:rPr>
        <w:t xml:space="preserve"> gone </w:t>
      </w:r>
    </w:p>
    <w:p w14:paraId="57FA4B91" w14:textId="08ED3AAD" w:rsidR="00AD51EC" w:rsidRDefault="00AD51EC" w:rsidP="00AD51EC">
      <w:pPr>
        <w:rPr>
          <w:rFonts w:asciiTheme="minorEastAsia" w:hAnsiTheme="minorEastAsia"/>
        </w:rPr>
      </w:pPr>
      <w:r w:rsidRPr="00AD51EC">
        <w:rPr>
          <w:rFonts w:asciiTheme="minorEastAsia" w:hAnsiTheme="minorEastAsia"/>
        </w:rPr>
        <w:t xml:space="preserve">16. </w:t>
      </w:r>
      <w:proofErr w:type="gramStart"/>
      <w:r w:rsidRPr="00AD51EC">
        <w:rPr>
          <w:rFonts w:asciiTheme="minorEastAsia" w:hAnsiTheme="minorEastAsia"/>
        </w:rPr>
        <w:t>to</w:t>
      </w:r>
      <w:proofErr w:type="gramEnd"/>
      <w:r w:rsidRPr="00AD51EC">
        <w:rPr>
          <w:rFonts w:asciiTheme="minorEastAsia" w:hAnsiTheme="minorEastAsia"/>
        </w:rPr>
        <w:t xml:space="preserve"> develop </w:t>
      </w:r>
    </w:p>
    <w:p w14:paraId="77312718" w14:textId="0FF0BDB7" w:rsidR="00A2399C" w:rsidRPr="00A2399C" w:rsidRDefault="00A2399C" w:rsidP="00A2399C">
      <w:pPr>
        <w:rPr>
          <w:rFonts w:asciiTheme="minorEastAsia" w:hAnsiTheme="minorEastAsia"/>
        </w:rPr>
      </w:pPr>
      <w:r w:rsidRPr="00A2399C">
        <w:rPr>
          <w:rFonts w:asciiTheme="minorEastAsia" w:hAnsiTheme="minorEastAsia"/>
        </w:rPr>
        <w:t xml:space="preserve">17. These days / </w:t>
      </w:r>
      <w:proofErr w:type="gramStart"/>
      <w:r w:rsidRPr="00A2399C">
        <w:rPr>
          <w:rFonts w:asciiTheme="minorEastAsia" w:hAnsiTheme="minorEastAsia"/>
        </w:rPr>
        <w:t>However</w:t>
      </w:r>
      <w:proofErr w:type="gramEnd"/>
      <w:r w:rsidRPr="00A2399C">
        <w:rPr>
          <w:rFonts w:asciiTheme="minorEastAsia" w:hAnsiTheme="minorEastAsia"/>
        </w:rPr>
        <w:t xml:space="preserve"> / First of all </w:t>
      </w:r>
    </w:p>
    <w:p w14:paraId="203D6903" w14:textId="21AAD82B" w:rsidR="00AD51EC" w:rsidRDefault="00A2399C" w:rsidP="00A2399C">
      <w:pPr>
        <w:rPr>
          <w:rFonts w:asciiTheme="minorEastAsia" w:hAnsiTheme="minorEastAsia"/>
        </w:rPr>
      </w:pPr>
      <w:r w:rsidRPr="00A2399C">
        <w:rPr>
          <w:rFonts w:asciiTheme="minorEastAsia" w:hAnsiTheme="minorEastAsia"/>
        </w:rPr>
        <w:t xml:space="preserve">18. </w:t>
      </w:r>
      <w:proofErr w:type="gramStart"/>
      <w:r w:rsidRPr="00A2399C">
        <w:rPr>
          <w:rFonts w:asciiTheme="minorEastAsia" w:hAnsiTheme="minorEastAsia"/>
        </w:rPr>
        <w:t>childhood</w:t>
      </w:r>
      <w:proofErr w:type="gramEnd"/>
      <w:r w:rsidRPr="00A2399C">
        <w:rPr>
          <w:rFonts w:asciiTheme="minorEastAsia" w:hAnsiTheme="minorEastAsia"/>
        </w:rPr>
        <w:t xml:space="preserve"> / hope / acting </w:t>
      </w:r>
    </w:p>
    <w:p w14:paraId="400235A0" w14:textId="3233B66C" w:rsidR="00E90C33" w:rsidRDefault="00E90C33" w:rsidP="00AD51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 xml:space="preserve">9. </w:t>
      </w:r>
      <w:r w:rsidR="003330BE">
        <w:rPr>
          <w:rFonts w:asciiTheme="minorEastAsia" w:hAnsiTheme="minorEastAsia"/>
        </w:rPr>
        <w:t>(A)</w:t>
      </w:r>
      <w:r w:rsidR="00F73947">
        <w:rPr>
          <w:rFonts w:asciiTheme="minorEastAsia" w:hAnsiTheme="minorEastAsia"/>
        </w:rPr>
        <w:t xml:space="preserve"> </w:t>
      </w:r>
    </w:p>
    <w:p w14:paraId="35C858E0" w14:textId="04EA2E0C" w:rsidR="00402867" w:rsidRPr="00736BAA" w:rsidRDefault="00736BAA" w:rsidP="00AD51E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20. </w:t>
      </w:r>
      <w:r w:rsidR="00B56B95" w:rsidRPr="00B56B95">
        <w:rPr>
          <w:rFonts w:asciiTheme="minorEastAsia" w:hAnsiTheme="minorEastAsia"/>
        </w:rPr>
        <w:t>There are many reasons why it is considered such a unique place.</w:t>
      </w:r>
      <w:r w:rsidR="00B56B95">
        <w:rPr>
          <w:rFonts w:asciiTheme="minorEastAsia" w:hAnsiTheme="minorEastAsia"/>
        </w:rPr>
        <w:t xml:space="preserve"> </w:t>
      </w:r>
      <w:r w:rsidR="006A32CE">
        <w:rPr>
          <w:rFonts w:asciiTheme="minorEastAsia" w:hAnsiTheme="minorEastAsia"/>
        </w:rPr>
        <w:t>/</w:t>
      </w:r>
      <w:r w:rsidR="00E3310A" w:rsidRPr="00E3310A">
        <w:t xml:space="preserve"> </w:t>
      </w:r>
      <w:r w:rsidR="009F42EA" w:rsidRPr="009F42EA">
        <w:t xml:space="preserve">Another reason is Korean cuisine. </w:t>
      </w:r>
    </w:p>
    <w:sectPr w:rsidR="00402867" w:rsidRPr="00736BAA" w:rsidSect="00FD1D97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582C" w16cex:dateUtc="2020-11-26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077168" w16cid:durableId="236A4DAF"/>
  <w16cid:commentId w16cid:paraId="2DD4E6CD" w16cid:durableId="236A582C"/>
  <w16cid:commentId w16cid:paraId="5DF6DB6D" w16cid:durableId="236A4D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575C2" w14:textId="77777777" w:rsidR="00FF44C6" w:rsidRDefault="00FF44C6" w:rsidP="00FD1D97">
      <w:pPr>
        <w:spacing w:after="0" w:line="240" w:lineRule="auto"/>
      </w:pPr>
      <w:r>
        <w:separator/>
      </w:r>
    </w:p>
  </w:endnote>
  <w:endnote w:type="continuationSeparator" w:id="0">
    <w:p w14:paraId="13039C96" w14:textId="77777777" w:rsidR="00FF44C6" w:rsidRDefault="00FF44C6" w:rsidP="00FD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31F3" w14:textId="77777777" w:rsidR="00FF44C6" w:rsidRDefault="00FF44C6" w:rsidP="00FD1D97">
      <w:pPr>
        <w:spacing w:after="0" w:line="240" w:lineRule="auto"/>
      </w:pPr>
      <w:r>
        <w:separator/>
      </w:r>
    </w:p>
  </w:footnote>
  <w:footnote w:type="continuationSeparator" w:id="0">
    <w:p w14:paraId="5CBB2DAE" w14:textId="77777777" w:rsidR="00FF44C6" w:rsidRDefault="00FF44C6" w:rsidP="00FD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3D52" w14:textId="077DB1F1" w:rsidR="00DF01ED" w:rsidRPr="00DF01ED" w:rsidRDefault="00FD1D97">
    <w:pPr>
      <w:pStyle w:val="a3"/>
      <w:rPr>
        <w:rFonts w:ascii="맑은 고딕" w:eastAsia="맑은 고딕" w:hAnsi="맑은 고딕"/>
        <w:b/>
        <w:color w:val="808080"/>
      </w:rPr>
    </w:pPr>
    <w:r>
      <w:rPr>
        <w:rFonts w:ascii="맑은 고딕" w:eastAsia="맑은 고딕" w:hAnsi="맑은 고딕"/>
        <w:b/>
        <w:color w:val="808080"/>
      </w:rPr>
      <w:t>Write It!</w:t>
    </w:r>
    <w:r w:rsidRPr="00DD1878">
      <w:rPr>
        <w:rFonts w:ascii="맑은 고딕" w:eastAsia="맑은 고딕" w:hAnsi="맑은 고딕" w:hint="eastAsia"/>
        <w:b/>
        <w:color w:val="808080"/>
      </w:rPr>
      <w:t xml:space="preserve"> </w:t>
    </w:r>
    <w:r w:rsidR="00E54CE4">
      <w:rPr>
        <w:rFonts w:ascii="맑은 고딕" w:eastAsia="맑은 고딕" w:hAnsi="맑은 고딕" w:hint="eastAsia"/>
        <w:b/>
        <w:color w:val="808080"/>
      </w:rPr>
      <w:t xml:space="preserve">Paragraph to Essay </w:t>
    </w:r>
    <w:r w:rsidRPr="00DD1878">
      <w:rPr>
        <w:rFonts w:ascii="맑은 고딕" w:eastAsia="맑은 고딕" w:hAnsi="맑은 고딕"/>
        <w:b/>
        <w:color w:val="808080"/>
      </w:rPr>
      <w:t xml:space="preserve">Book </w:t>
    </w:r>
    <w:r w:rsidR="00FB522D">
      <w:rPr>
        <w:rFonts w:ascii="맑은 고딕" w:eastAsia="맑은 고딕" w:hAnsi="맑은 고딕"/>
        <w:b/>
        <w:color w:val="80808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7"/>
    <w:rsid w:val="000031AB"/>
    <w:rsid w:val="00011123"/>
    <w:rsid w:val="00012D19"/>
    <w:rsid w:val="00014E7A"/>
    <w:rsid w:val="00022679"/>
    <w:rsid w:val="000433EE"/>
    <w:rsid w:val="00050AC0"/>
    <w:rsid w:val="00050EBA"/>
    <w:rsid w:val="00053D4F"/>
    <w:rsid w:val="0005404A"/>
    <w:rsid w:val="00055B40"/>
    <w:rsid w:val="00056473"/>
    <w:rsid w:val="0006249E"/>
    <w:rsid w:val="000675D6"/>
    <w:rsid w:val="00073AD7"/>
    <w:rsid w:val="0007599C"/>
    <w:rsid w:val="0008523E"/>
    <w:rsid w:val="000862B1"/>
    <w:rsid w:val="00092F04"/>
    <w:rsid w:val="000B08FD"/>
    <w:rsid w:val="000B1312"/>
    <w:rsid w:val="000B5ED5"/>
    <w:rsid w:val="000C170A"/>
    <w:rsid w:val="000D65B9"/>
    <w:rsid w:val="00103420"/>
    <w:rsid w:val="0010666B"/>
    <w:rsid w:val="00110359"/>
    <w:rsid w:val="0012219F"/>
    <w:rsid w:val="001329DF"/>
    <w:rsid w:val="00133C82"/>
    <w:rsid w:val="00141AEF"/>
    <w:rsid w:val="0016560E"/>
    <w:rsid w:val="0018241A"/>
    <w:rsid w:val="001876BE"/>
    <w:rsid w:val="001969CB"/>
    <w:rsid w:val="001B1236"/>
    <w:rsid w:val="001C66FE"/>
    <w:rsid w:val="001C6D34"/>
    <w:rsid w:val="001D0902"/>
    <w:rsid w:val="001D3DC3"/>
    <w:rsid w:val="001E192F"/>
    <w:rsid w:val="001E1FE6"/>
    <w:rsid w:val="001E38BB"/>
    <w:rsid w:val="001E65FA"/>
    <w:rsid w:val="001F0260"/>
    <w:rsid w:val="001F65F3"/>
    <w:rsid w:val="00203345"/>
    <w:rsid w:val="002042BF"/>
    <w:rsid w:val="00210D7A"/>
    <w:rsid w:val="00211515"/>
    <w:rsid w:val="002147A7"/>
    <w:rsid w:val="002315C6"/>
    <w:rsid w:val="0024166C"/>
    <w:rsid w:val="00261F21"/>
    <w:rsid w:val="00266C6B"/>
    <w:rsid w:val="0026734A"/>
    <w:rsid w:val="00273452"/>
    <w:rsid w:val="002776B9"/>
    <w:rsid w:val="00283222"/>
    <w:rsid w:val="002904FC"/>
    <w:rsid w:val="0029413E"/>
    <w:rsid w:val="002A0FCA"/>
    <w:rsid w:val="002A3ED1"/>
    <w:rsid w:val="002B62DC"/>
    <w:rsid w:val="002C06D8"/>
    <w:rsid w:val="002C46F0"/>
    <w:rsid w:val="002D001A"/>
    <w:rsid w:val="002F70EE"/>
    <w:rsid w:val="002F73D2"/>
    <w:rsid w:val="003024DB"/>
    <w:rsid w:val="00305BE7"/>
    <w:rsid w:val="00312B36"/>
    <w:rsid w:val="0033120D"/>
    <w:rsid w:val="003330BE"/>
    <w:rsid w:val="003358C9"/>
    <w:rsid w:val="00341F6F"/>
    <w:rsid w:val="00342B91"/>
    <w:rsid w:val="00344FE1"/>
    <w:rsid w:val="00346C29"/>
    <w:rsid w:val="0035514B"/>
    <w:rsid w:val="003859DC"/>
    <w:rsid w:val="00392DB0"/>
    <w:rsid w:val="003A37C8"/>
    <w:rsid w:val="003A4799"/>
    <w:rsid w:val="003B7513"/>
    <w:rsid w:val="003C05EA"/>
    <w:rsid w:val="003C55AB"/>
    <w:rsid w:val="003C682D"/>
    <w:rsid w:val="003C7BFD"/>
    <w:rsid w:val="003D5816"/>
    <w:rsid w:val="003E0154"/>
    <w:rsid w:val="004004BA"/>
    <w:rsid w:val="00400FAD"/>
    <w:rsid w:val="00401545"/>
    <w:rsid w:val="00402867"/>
    <w:rsid w:val="00405237"/>
    <w:rsid w:val="00413BBF"/>
    <w:rsid w:val="00416ED5"/>
    <w:rsid w:val="0042019C"/>
    <w:rsid w:val="00422406"/>
    <w:rsid w:val="004244BA"/>
    <w:rsid w:val="0042481E"/>
    <w:rsid w:val="004268BD"/>
    <w:rsid w:val="00436B5D"/>
    <w:rsid w:val="004411F1"/>
    <w:rsid w:val="00443C59"/>
    <w:rsid w:val="004523A6"/>
    <w:rsid w:val="00452B9D"/>
    <w:rsid w:val="0046182C"/>
    <w:rsid w:val="00472948"/>
    <w:rsid w:val="004748C4"/>
    <w:rsid w:val="00487D5E"/>
    <w:rsid w:val="00496AE3"/>
    <w:rsid w:val="0049739C"/>
    <w:rsid w:val="004C66F7"/>
    <w:rsid w:val="004C71DC"/>
    <w:rsid w:val="004D3CFD"/>
    <w:rsid w:val="004D6BF5"/>
    <w:rsid w:val="004E0387"/>
    <w:rsid w:val="00511205"/>
    <w:rsid w:val="00521AB4"/>
    <w:rsid w:val="00522EED"/>
    <w:rsid w:val="00523354"/>
    <w:rsid w:val="00524EE9"/>
    <w:rsid w:val="0053086A"/>
    <w:rsid w:val="00530C38"/>
    <w:rsid w:val="00531C3B"/>
    <w:rsid w:val="00541B16"/>
    <w:rsid w:val="00545680"/>
    <w:rsid w:val="00571D6F"/>
    <w:rsid w:val="00572CD8"/>
    <w:rsid w:val="005751F2"/>
    <w:rsid w:val="005910A5"/>
    <w:rsid w:val="00595E9F"/>
    <w:rsid w:val="005978F2"/>
    <w:rsid w:val="005B0D3B"/>
    <w:rsid w:val="005B3256"/>
    <w:rsid w:val="005C2E93"/>
    <w:rsid w:val="005D5B56"/>
    <w:rsid w:val="005E0856"/>
    <w:rsid w:val="005E527F"/>
    <w:rsid w:val="005F5BE1"/>
    <w:rsid w:val="006111FC"/>
    <w:rsid w:val="00616936"/>
    <w:rsid w:val="00632074"/>
    <w:rsid w:val="006545D6"/>
    <w:rsid w:val="006565E4"/>
    <w:rsid w:val="006649F8"/>
    <w:rsid w:val="00670FF0"/>
    <w:rsid w:val="00676480"/>
    <w:rsid w:val="006814AF"/>
    <w:rsid w:val="00684553"/>
    <w:rsid w:val="006A32CE"/>
    <w:rsid w:val="006B0656"/>
    <w:rsid w:val="006C017D"/>
    <w:rsid w:val="006D4322"/>
    <w:rsid w:val="006F76A3"/>
    <w:rsid w:val="0070137F"/>
    <w:rsid w:val="00706124"/>
    <w:rsid w:val="00724174"/>
    <w:rsid w:val="00726B17"/>
    <w:rsid w:val="00736BAA"/>
    <w:rsid w:val="00752AD6"/>
    <w:rsid w:val="00765A39"/>
    <w:rsid w:val="00765F4C"/>
    <w:rsid w:val="00793F0A"/>
    <w:rsid w:val="007A028D"/>
    <w:rsid w:val="007C1BEF"/>
    <w:rsid w:val="007D0D6A"/>
    <w:rsid w:val="007D5041"/>
    <w:rsid w:val="007E2B21"/>
    <w:rsid w:val="007E47B2"/>
    <w:rsid w:val="007E63EC"/>
    <w:rsid w:val="00802DD4"/>
    <w:rsid w:val="00804137"/>
    <w:rsid w:val="00805E35"/>
    <w:rsid w:val="00806A3D"/>
    <w:rsid w:val="0083136D"/>
    <w:rsid w:val="00845383"/>
    <w:rsid w:val="008552F4"/>
    <w:rsid w:val="00865499"/>
    <w:rsid w:val="00865621"/>
    <w:rsid w:val="00875232"/>
    <w:rsid w:val="00882ED6"/>
    <w:rsid w:val="008865E1"/>
    <w:rsid w:val="00887AD5"/>
    <w:rsid w:val="00890F6A"/>
    <w:rsid w:val="00893296"/>
    <w:rsid w:val="00893CEA"/>
    <w:rsid w:val="008941C5"/>
    <w:rsid w:val="008A336A"/>
    <w:rsid w:val="008A34E7"/>
    <w:rsid w:val="008B1E44"/>
    <w:rsid w:val="008B3390"/>
    <w:rsid w:val="008B6932"/>
    <w:rsid w:val="008C1BE8"/>
    <w:rsid w:val="008C7F60"/>
    <w:rsid w:val="008D3C3D"/>
    <w:rsid w:val="008D41A7"/>
    <w:rsid w:val="008E54DE"/>
    <w:rsid w:val="008F227D"/>
    <w:rsid w:val="008F627F"/>
    <w:rsid w:val="00911175"/>
    <w:rsid w:val="00915DE3"/>
    <w:rsid w:val="00936A34"/>
    <w:rsid w:val="0095156F"/>
    <w:rsid w:val="0098368E"/>
    <w:rsid w:val="009866C0"/>
    <w:rsid w:val="00987046"/>
    <w:rsid w:val="009A6255"/>
    <w:rsid w:val="009A742D"/>
    <w:rsid w:val="009D262A"/>
    <w:rsid w:val="009F372F"/>
    <w:rsid w:val="009F42EA"/>
    <w:rsid w:val="009F75E8"/>
    <w:rsid w:val="00A03CBF"/>
    <w:rsid w:val="00A1255C"/>
    <w:rsid w:val="00A127AD"/>
    <w:rsid w:val="00A12F93"/>
    <w:rsid w:val="00A1690F"/>
    <w:rsid w:val="00A2399C"/>
    <w:rsid w:val="00A37B87"/>
    <w:rsid w:val="00A44CA5"/>
    <w:rsid w:val="00A44CC5"/>
    <w:rsid w:val="00A45266"/>
    <w:rsid w:val="00A65BBA"/>
    <w:rsid w:val="00A673DB"/>
    <w:rsid w:val="00A97527"/>
    <w:rsid w:val="00AA0225"/>
    <w:rsid w:val="00AA08CC"/>
    <w:rsid w:val="00AB5F38"/>
    <w:rsid w:val="00AC12FE"/>
    <w:rsid w:val="00AD51EC"/>
    <w:rsid w:val="00AE0119"/>
    <w:rsid w:val="00AE1D75"/>
    <w:rsid w:val="00AF7CE7"/>
    <w:rsid w:val="00B0041B"/>
    <w:rsid w:val="00B025DA"/>
    <w:rsid w:val="00B41131"/>
    <w:rsid w:val="00B5190E"/>
    <w:rsid w:val="00B51BF4"/>
    <w:rsid w:val="00B54944"/>
    <w:rsid w:val="00B56B95"/>
    <w:rsid w:val="00B64502"/>
    <w:rsid w:val="00B73F2C"/>
    <w:rsid w:val="00B74994"/>
    <w:rsid w:val="00B80DE5"/>
    <w:rsid w:val="00B821A5"/>
    <w:rsid w:val="00B84768"/>
    <w:rsid w:val="00B852FB"/>
    <w:rsid w:val="00B97DE3"/>
    <w:rsid w:val="00B97FB2"/>
    <w:rsid w:val="00BA3EE9"/>
    <w:rsid w:val="00BA6535"/>
    <w:rsid w:val="00BB020C"/>
    <w:rsid w:val="00BC3C4C"/>
    <w:rsid w:val="00BD7C11"/>
    <w:rsid w:val="00BE0B6E"/>
    <w:rsid w:val="00BE44DE"/>
    <w:rsid w:val="00BF0BB9"/>
    <w:rsid w:val="00BF5566"/>
    <w:rsid w:val="00BF722F"/>
    <w:rsid w:val="00C0165A"/>
    <w:rsid w:val="00C13B31"/>
    <w:rsid w:val="00C265B9"/>
    <w:rsid w:val="00C3591E"/>
    <w:rsid w:val="00C41D02"/>
    <w:rsid w:val="00C5024E"/>
    <w:rsid w:val="00C57E6E"/>
    <w:rsid w:val="00C7081D"/>
    <w:rsid w:val="00C71F93"/>
    <w:rsid w:val="00C802A6"/>
    <w:rsid w:val="00CA3837"/>
    <w:rsid w:val="00CA525C"/>
    <w:rsid w:val="00CB48A1"/>
    <w:rsid w:val="00CB7283"/>
    <w:rsid w:val="00CC0407"/>
    <w:rsid w:val="00CC1B58"/>
    <w:rsid w:val="00CD245C"/>
    <w:rsid w:val="00CF219E"/>
    <w:rsid w:val="00D12692"/>
    <w:rsid w:val="00D30303"/>
    <w:rsid w:val="00D35707"/>
    <w:rsid w:val="00D35729"/>
    <w:rsid w:val="00D50FB4"/>
    <w:rsid w:val="00D51458"/>
    <w:rsid w:val="00D62531"/>
    <w:rsid w:val="00D7292F"/>
    <w:rsid w:val="00D76422"/>
    <w:rsid w:val="00D80ECF"/>
    <w:rsid w:val="00D86646"/>
    <w:rsid w:val="00D96135"/>
    <w:rsid w:val="00DA4480"/>
    <w:rsid w:val="00DB3574"/>
    <w:rsid w:val="00DB51B3"/>
    <w:rsid w:val="00DC0110"/>
    <w:rsid w:val="00DF01ED"/>
    <w:rsid w:val="00E0250D"/>
    <w:rsid w:val="00E03088"/>
    <w:rsid w:val="00E11D58"/>
    <w:rsid w:val="00E14175"/>
    <w:rsid w:val="00E27BCB"/>
    <w:rsid w:val="00E310F0"/>
    <w:rsid w:val="00E3310A"/>
    <w:rsid w:val="00E40515"/>
    <w:rsid w:val="00E54CE4"/>
    <w:rsid w:val="00E55132"/>
    <w:rsid w:val="00E57809"/>
    <w:rsid w:val="00E71478"/>
    <w:rsid w:val="00E75AB5"/>
    <w:rsid w:val="00E871AF"/>
    <w:rsid w:val="00E90C33"/>
    <w:rsid w:val="00EA120D"/>
    <w:rsid w:val="00EB2E9F"/>
    <w:rsid w:val="00EB3F43"/>
    <w:rsid w:val="00EB60F2"/>
    <w:rsid w:val="00EC2844"/>
    <w:rsid w:val="00ED3BDA"/>
    <w:rsid w:val="00ED6AC4"/>
    <w:rsid w:val="00EE3177"/>
    <w:rsid w:val="00EE6853"/>
    <w:rsid w:val="00EE7F22"/>
    <w:rsid w:val="00EF0C03"/>
    <w:rsid w:val="00EF28D6"/>
    <w:rsid w:val="00F02F25"/>
    <w:rsid w:val="00F0334E"/>
    <w:rsid w:val="00F05C10"/>
    <w:rsid w:val="00F271CC"/>
    <w:rsid w:val="00F32777"/>
    <w:rsid w:val="00F3594A"/>
    <w:rsid w:val="00F40C1F"/>
    <w:rsid w:val="00F45BE1"/>
    <w:rsid w:val="00F616C7"/>
    <w:rsid w:val="00F67E2D"/>
    <w:rsid w:val="00F7114C"/>
    <w:rsid w:val="00F73947"/>
    <w:rsid w:val="00F74D63"/>
    <w:rsid w:val="00F960B9"/>
    <w:rsid w:val="00F971BA"/>
    <w:rsid w:val="00FA2506"/>
    <w:rsid w:val="00FA5C7D"/>
    <w:rsid w:val="00FB3534"/>
    <w:rsid w:val="00FB43BC"/>
    <w:rsid w:val="00FB522D"/>
    <w:rsid w:val="00FD0B34"/>
    <w:rsid w:val="00FD1D97"/>
    <w:rsid w:val="00FD2060"/>
    <w:rsid w:val="00FF44C6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801067"/>
  <w15:chartTrackingRefBased/>
  <w15:docId w15:val="{254A9B7E-C372-46F1-B37D-508CF7F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1D97"/>
  </w:style>
  <w:style w:type="paragraph" w:styleId="a4">
    <w:name w:val="footer"/>
    <w:basedOn w:val="a"/>
    <w:link w:val="Char0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1D97"/>
  </w:style>
  <w:style w:type="table" w:styleId="a5">
    <w:name w:val="Table Grid"/>
    <w:basedOn w:val="a1"/>
    <w:uiPriority w:val="39"/>
    <w:rsid w:val="00F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4502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B64502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B645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50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645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64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CA2B-DFB5-4D12-8E59-C4EFB0AE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PC1701</dc:creator>
  <cp:keywords/>
  <dc:description/>
  <cp:lastModifiedBy>PC1514</cp:lastModifiedBy>
  <cp:revision>4</cp:revision>
  <cp:lastPrinted>2020-11-20T06:31:00Z</cp:lastPrinted>
  <dcterms:created xsi:type="dcterms:W3CDTF">2020-11-26T08:00:00Z</dcterms:created>
  <dcterms:modified xsi:type="dcterms:W3CDTF">2020-11-27T02:55:00Z</dcterms:modified>
</cp:coreProperties>
</file>